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764F" w:rsidRDefault="00FE764F" w:rsidP="00FE764F">
      <w:pPr>
        <w:jc w:val="both"/>
        <w:rPr>
          <w:sz w:val="28"/>
          <w:szCs w:val="28"/>
        </w:rPr>
      </w:pPr>
    </w:p>
    <w:p w:rsidR="00FE764F" w:rsidRDefault="00FE764F" w:rsidP="00FE764F">
      <w:pPr>
        <w:jc w:val="both"/>
        <w:rPr>
          <w:sz w:val="28"/>
          <w:szCs w:val="28"/>
        </w:rPr>
      </w:pPr>
    </w:p>
    <w:p w:rsidR="00FE764F" w:rsidRPr="00DC4406" w:rsidRDefault="00FE764F" w:rsidP="00FE764F">
      <w:pPr>
        <w:jc w:val="both"/>
        <w:rPr>
          <w:sz w:val="28"/>
          <w:szCs w:val="28"/>
        </w:rPr>
      </w:pPr>
      <w:r w:rsidRPr="00DC4406">
        <w:rPr>
          <w:sz w:val="28"/>
          <w:szCs w:val="28"/>
        </w:rPr>
        <w:t xml:space="preserve"> «Рассмотрено»                                          «Согласовано»                                                        «Утверждено»                </w:t>
      </w:r>
    </w:p>
    <w:p w:rsidR="00FE764F" w:rsidRPr="00DC4406" w:rsidRDefault="00FE764F" w:rsidP="00FE764F">
      <w:pPr>
        <w:jc w:val="both"/>
        <w:rPr>
          <w:sz w:val="28"/>
          <w:szCs w:val="28"/>
        </w:rPr>
      </w:pPr>
      <w:r w:rsidRPr="00DC4406">
        <w:rPr>
          <w:sz w:val="28"/>
          <w:szCs w:val="28"/>
        </w:rPr>
        <w:t xml:space="preserve"> Руководитель МО                                     Заместитель                                                             Директор МБОУ</w:t>
      </w:r>
    </w:p>
    <w:p w:rsidR="00FE764F" w:rsidRPr="00DC4406" w:rsidRDefault="00FE764F" w:rsidP="00FE764F">
      <w:pPr>
        <w:jc w:val="both"/>
        <w:rPr>
          <w:sz w:val="28"/>
          <w:szCs w:val="28"/>
        </w:rPr>
      </w:pPr>
      <w:r w:rsidRPr="00DC4406">
        <w:rPr>
          <w:sz w:val="28"/>
          <w:szCs w:val="28"/>
        </w:rPr>
        <w:t xml:space="preserve"> _______/</w:t>
      </w:r>
      <w:proofErr w:type="spellStart"/>
      <w:r w:rsidRPr="00DC4406">
        <w:rPr>
          <w:sz w:val="28"/>
          <w:szCs w:val="28"/>
        </w:rPr>
        <w:t>Зайнуллина</w:t>
      </w:r>
      <w:proofErr w:type="spellEnd"/>
      <w:r w:rsidRPr="00DC4406">
        <w:rPr>
          <w:sz w:val="28"/>
          <w:szCs w:val="28"/>
        </w:rPr>
        <w:t xml:space="preserve"> А.С./                       Директора по УВР                                                   </w:t>
      </w:r>
      <w:proofErr w:type="spellStart"/>
      <w:r w:rsidRPr="00DC4406">
        <w:rPr>
          <w:sz w:val="28"/>
          <w:szCs w:val="28"/>
        </w:rPr>
        <w:t>Среднетиганская</w:t>
      </w:r>
      <w:proofErr w:type="spellEnd"/>
      <w:r w:rsidRPr="00DC4406">
        <w:rPr>
          <w:sz w:val="28"/>
          <w:szCs w:val="28"/>
        </w:rPr>
        <w:t xml:space="preserve"> СОШ</w:t>
      </w:r>
    </w:p>
    <w:p w:rsidR="00FE764F" w:rsidRPr="00DC4406" w:rsidRDefault="00FE764F" w:rsidP="00FE764F">
      <w:pPr>
        <w:jc w:val="both"/>
        <w:rPr>
          <w:sz w:val="28"/>
          <w:szCs w:val="28"/>
        </w:rPr>
      </w:pPr>
      <w:r w:rsidRPr="00DC4406">
        <w:rPr>
          <w:sz w:val="28"/>
          <w:szCs w:val="28"/>
        </w:rPr>
        <w:t xml:space="preserve"> Протокол №____от                                  МБОУ </w:t>
      </w:r>
      <w:proofErr w:type="spellStart"/>
      <w:r w:rsidRPr="00DC4406">
        <w:rPr>
          <w:sz w:val="28"/>
          <w:szCs w:val="28"/>
        </w:rPr>
        <w:t>Среднетиганская</w:t>
      </w:r>
      <w:proofErr w:type="spellEnd"/>
      <w:r w:rsidRPr="00DC4406">
        <w:rPr>
          <w:sz w:val="28"/>
          <w:szCs w:val="28"/>
        </w:rPr>
        <w:t xml:space="preserve"> СОШ                                __________/</w:t>
      </w:r>
      <w:proofErr w:type="spellStart"/>
      <w:r w:rsidRPr="00DC4406">
        <w:rPr>
          <w:sz w:val="28"/>
          <w:szCs w:val="28"/>
        </w:rPr>
        <w:t>М.З.Хаметшин</w:t>
      </w:r>
      <w:proofErr w:type="spellEnd"/>
      <w:r w:rsidRPr="00DC4406">
        <w:rPr>
          <w:sz w:val="28"/>
          <w:szCs w:val="28"/>
        </w:rPr>
        <w:t xml:space="preserve">/    </w:t>
      </w:r>
    </w:p>
    <w:p w:rsidR="00FE764F" w:rsidRPr="00DC4406" w:rsidRDefault="00FE764F" w:rsidP="00FE764F">
      <w:pPr>
        <w:jc w:val="both"/>
        <w:rPr>
          <w:sz w:val="28"/>
          <w:szCs w:val="28"/>
        </w:rPr>
      </w:pPr>
      <w:r w:rsidRPr="00DC4406">
        <w:rPr>
          <w:sz w:val="28"/>
          <w:szCs w:val="28"/>
        </w:rPr>
        <w:t xml:space="preserve"> «____»________2018г.                              _________/Валиева Н.Т./                                        Приказ №_______</w:t>
      </w:r>
    </w:p>
    <w:p w:rsidR="00FE764F" w:rsidRPr="00DC4406" w:rsidRDefault="00FE764F" w:rsidP="00FE764F">
      <w:pPr>
        <w:jc w:val="both"/>
        <w:rPr>
          <w:sz w:val="28"/>
          <w:szCs w:val="28"/>
        </w:rPr>
      </w:pPr>
      <w:r w:rsidRPr="00DC4406">
        <w:rPr>
          <w:sz w:val="28"/>
          <w:szCs w:val="28"/>
        </w:rPr>
        <w:t xml:space="preserve">                                                                   «____»___________2018г.                                       от «_____»__________2018г.</w:t>
      </w:r>
    </w:p>
    <w:p w:rsidR="00FE764F" w:rsidRPr="00DC4406" w:rsidRDefault="00FE764F" w:rsidP="00FE764F">
      <w:pPr>
        <w:jc w:val="both"/>
        <w:rPr>
          <w:sz w:val="28"/>
          <w:szCs w:val="28"/>
        </w:rPr>
      </w:pPr>
    </w:p>
    <w:p w:rsidR="00FE764F" w:rsidRDefault="00FE764F" w:rsidP="00FE764F">
      <w:pPr>
        <w:jc w:val="both"/>
        <w:rPr>
          <w:sz w:val="28"/>
          <w:szCs w:val="28"/>
        </w:rPr>
      </w:pPr>
    </w:p>
    <w:p w:rsidR="00FE764F" w:rsidRPr="00FE764F" w:rsidRDefault="00FE764F" w:rsidP="00FE764F">
      <w:pPr>
        <w:rPr>
          <w:sz w:val="28"/>
          <w:szCs w:val="28"/>
        </w:rPr>
      </w:pPr>
    </w:p>
    <w:p w:rsidR="00FE764F" w:rsidRDefault="00FE764F" w:rsidP="00FE764F">
      <w:pPr>
        <w:rPr>
          <w:sz w:val="32"/>
          <w:szCs w:val="32"/>
        </w:rPr>
      </w:pPr>
    </w:p>
    <w:p w:rsidR="00FE764F" w:rsidRDefault="00FE764F" w:rsidP="00FE764F">
      <w:pPr>
        <w:rPr>
          <w:sz w:val="32"/>
          <w:szCs w:val="32"/>
        </w:rPr>
      </w:pPr>
    </w:p>
    <w:p w:rsidR="00FE764F" w:rsidRDefault="00FE764F" w:rsidP="00FE764F">
      <w:pPr>
        <w:rPr>
          <w:sz w:val="32"/>
          <w:szCs w:val="32"/>
        </w:rPr>
      </w:pPr>
    </w:p>
    <w:p w:rsidR="00FE764F" w:rsidRPr="00DC4406" w:rsidRDefault="00FE764F" w:rsidP="00FE764F">
      <w:pPr>
        <w:rPr>
          <w:sz w:val="32"/>
          <w:szCs w:val="32"/>
        </w:rPr>
      </w:pPr>
    </w:p>
    <w:p w:rsidR="00FE764F" w:rsidRPr="00DC4406" w:rsidRDefault="00FE764F" w:rsidP="00FE764F">
      <w:pPr>
        <w:jc w:val="center"/>
        <w:rPr>
          <w:sz w:val="32"/>
          <w:szCs w:val="32"/>
        </w:rPr>
      </w:pPr>
      <w:r w:rsidRPr="00DC4406">
        <w:rPr>
          <w:sz w:val="32"/>
          <w:szCs w:val="32"/>
        </w:rPr>
        <w:t>Рабочая программа</w:t>
      </w:r>
    </w:p>
    <w:p w:rsidR="00FE764F" w:rsidRPr="00DC4406" w:rsidRDefault="00FE764F" w:rsidP="00FE764F">
      <w:pPr>
        <w:jc w:val="center"/>
        <w:rPr>
          <w:sz w:val="28"/>
          <w:szCs w:val="28"/>
        </w:rPr>
      </w:pPr>
      <w:r>
        <w:rPr>
          <w:sz w:val="28"/>
          <w:szCs w:val="28"/>
        </w:rPr>
        <w:t>по  музыки</w:t>
      </w:r>
      <w:r w:rsidRPr="00DC4406">
        <w:rPr>
          <w:sz w:val="28"/>
          <w:szCs w:val="28"/>
        </w:rPr>
        <w:t xml:space="preserve">  в </w:t>
      </w:r>
      <w:r>
        <w:rPr>
          <w:sz w:val="28"/>
          <w:szCs w:val="28"/>
        </w:rPr>
        <w:t>5</w:t>
      </w:r>
      <w:r w:rsidRPr="00DC4406">
        <w:rPr>
          <w:sz w:val="28"/>
          <w:szCs w:val="28"/>
        </w:rPr>
        <w:t xml:space="preserve"> классе учителя</w:t>
      </w:r>
    </w:p>
    <w:p w:rsidR="00FE764F" w:rsidRPr="00DC4406" w:rsidRDefault="00FE764F" w:rsidP="00FE764F">
      <w:pPr>
        <w:ind w:left="1903"/>
        <w:rPr>
          <w:bCs/>
          <w:color w:val="000000"/>
          <w:sz w:val="28"/>
          <w:szCs w:val="28"/>
        </w:rPr>
      </w:pPr>
      <w:r w:rsidRPr="00DC4406">
        <w:rPr>
          <w:bCs/>
          <w:color w:val="000000"/>
          <w:sz w:val="28"/>
          <w:szCs w:val="28"/>
        </w:rPr>
        <w:t xml:space="preserve">                              муниципального бюджетного общеобразовательного учреждения</w:t>
      </w:r>
    </w:p>
    <w:p w:rsidR="00FE764F" w:rsidRPr="00DC4406" w:rsidRDefault="00FE764F" w:rsidP="00FE764F">
      <w:pPr>
        <w:ind w:left="2426"/>
        <w:rPr>
          <w:bCs/>
          <w:color w:val="000000"/>
          <w:sz w:val="28"/>
          <w:szCs w:val="28"/>
        </w:rPr>
      </w:pPr>
      <w:r w:rsidRPr="00DC4406">
        <w:rPr>
          <w:bCs/>
          <w:color w:val="000000"/>
          <w:sz w:val="28"/>
          <w:szCs w:val="28"/>
        </w:rPr>
        <w:t xml:space="preserve">                              </w:t>
      </w:r>
      <w:proofErr w:type="spellStart"/>
      <w:r w:rsidRPr="00DC4406">
        <w:rPr>
          <w:bCs/>
          <w:color w:val="000000"/>
          <w:sz w:val="28"/>
          <w:szCs w:val="28"/>
        </w:rPr>
        <w:t>Среднетиганской</w:t>
      </w:r>
      <w:proofErr w:type="spellEnd"/>
      <w:r w:rsidRPr="00DC4406">
        <w:rPr>
          <w:bCs/>
          <w:color w:val="000000"/>
          <w:sz w:val="28"/>
          <w:szCs w:val="28"/>
        </w:rPr>
        <w:t xml:space="preserve"> средней общеобразовательной школы</w:t>
      </w:r>
    </w:p>
    <w:p w:rsidR="00FE764F" w:rsidRPr="00DC4406" w:rsidRDefault="00FE764F" w:rsidP="00FE764F">
      <w:pPr>
        <w:rPr>
          <w:bCs/>
          <w:color w:val="000000"/>
          <w:sz w:val="32"/>
          <w:szCs w:val="32"/>
        </w:rPr>
      </w:pPr>
      <w:r w:rsidRPr="00DC4406">
        <w:rPr>
          <w:bCs/>
          <w:color w:val="000000"/>
          <w:sz w:val="32"/>
          <w:szCs w:val="32"/>
        </w:rPr>
        <w:t xml:space="preserve">                                                                     </w:t>
      </w:r>
      <w:proofErr w:type="spellStart"/>
      <w:r w:rsidRPr="00DC4406">
        <w:rPr>
          <w:bCs/>
          <w:color w:val="000000"/>
          <w:sz w:val="32"/>
          <w:szCs w:val="32"/>
        </w:rPr>
        <w:t>Галиевой</w:t>
      </w:r>
      <w:proofErr w:type="spellEnd"/>
      <w:r w:rsidRPr="00DC4406">
        <w:rPr>
          <w:bCs/>
          <w:color w:val="000000"/>
          <w:sz w:val="32"/>
          <w:szCs w:val="32"/>
        </w:rPr>
        <w:t xml:space="preserve"> Резеды </w:t>
      </w:r>
      <w:proofErr w:type="spellStart"/>
      <w:r w:rsidRPr="00DC4406">
        <w:rPr>
          <w:bCs/>
          <w:color w:val="000000"/>
          <w:sz w:val="32"/>
          <w:szCs w:val="32"/>
        </w:rPr>
        <w:t>Зитянчиевны</w:t>
      </w:r>
      <w:proofErr w:type="spellEnd"/>
    </w:p>
    <w:p w:rsidR="00FE764F" w:rsidRPr="00DC4406" w:rsidRDefault="00FE764F" w:rsidP="00FE764F">
      <w:pPr>
        <w:jc w:val="center"/>
        <w:rPr>
          <w:bCs/>
          <w:color w:val="000000"/>
          <w:sz w:val="28"/>
          <w:szCs w:val="28"/>
        </w:rPr>
      </w:pPr>
      <w:r w:rsidRPr="00FE764F">
        <w:rPr>
          <w:bCs/>
          <w:color w:val="000000"/>
          <w:sz w:val="28"/>
          <w:szCs w:val="28"/>
        </w:rPr>
        <w:t xml:space="preserve">  </w:t>
      </w:r>
      <w:r w:rsidRPr="00DC4406">
        <w:rPr>
          <w:bCs/>
          <w:color w:val="000000"/>
          <w:sz w:val="28"/>
          <w:szCs w:val="28"/>
          <w:lang w:val="en-US"/>
        </w:rPr>
        <w:t>I</w:t>
      </w:r>
      <w:r w:rsidRPr="00DC4406">
        <w:rPr>
          <w:bCs/>
          <w:color w:val="000000"/>
          <w:sz w:val="28"/>
          <w:szCs w:val="28"/>
        </w:rPr>
        <w:t xml:space="preserve"> квалификационной категории</w:t>
      </w:r>
    </w:p>
    <w:p w:rsidR="00FE764F" w:rsidRPr="00DC4406" w:rsidRDefault="00FE764F" w:rsidP="00FE764F">
      <w:pPr>
        <w:rPr>
          <w:sz w:val="28"/>
          <w:szCs w:val="28"/>
          <w:lang w:val="en-US"/>
        </w:rPr>
      </w:pPr>
    </w:p>
    <w:p w:rsidR="00FE764F" w:rsidRDefault="00FE764F" w:rsidP="00FE764F">
      <w:pPr>
        <w:jc w:val="center"/>
        <w:rPr>
          <w:sz w:val="28"/>
          <w:szCs w:val="28"/>
        </w:rPr>
      </w:pPr>
    </w:p>
    <w:p w:rsidR="00FE764F" w:rsidRDefault="00FE764F" w:rsidP="00FE764F">
      <w:pPr>
        <w:jc w:val="center"/>
        <w:rPr>
          <w:sz w:val="28"/>
          <w:szCs w:val="28"/>
        </w:rPr>
      </w:pPr>
    </w:p>
    <w:p w:rsidR="00FE764F" w:rsidRDefault="00FE764F" w:rsidP="00FE764F">
      <w:pPr>
        <w:jc w:val="center"/>
        <w:rPr>
          <w:sz w:val="28"/>
          <w:szCs w:val="28"/>
        </w:rPr>
      </w:pPr>
    </w:p>
    <w:p w:rsidR="00FE764F" w:rsidRDefault="00FE764F" w:rsidP="00FE764F">
      <w:pPr>
        <w:jc w:val="center"/>
        <w:rPr>
          <w:sz w:val="28"/>
          <w:szCs w:val="28"/>
        </w:rPr>
      </w:pPr>
    </w:p>
    <w:p w:rsidR="00FE764F" w:rsidRDefault="00FE764F" w:rsidP="00FE764F">
      <w:pPr>
        <w:jc w:val="center"/>
        <w:rPr>
          <w:sz w:val="28"/>
          <w:szCs w:val="28"/>
        </w:rPr>
      </w:pPr>
    </w:p>
    <w:p w:rsidR="00FE764F" w:rsidRDefault="00FE764F" w:rsidP="00FE764F">
      <w:pPr>
        <w:jc w:val="center"/>
        <w:rPr>
          <w:sz w:val="28"/>
          <w:szCs w:val="28"/>
        </w:rPr>
      </w:pPr>
    </w:p>
    <w:p w:rsidR="00FE764F" w:rsidRPr="00FE764F" w:rsidRDefault="00FE764F" w:rsidP="00FE764F">
      <w:pPr>
        <w:jc w:val="center"/>
        <w:rPr>
          <w:sz w:val="28"/>
          <w:szCs w:val="28"/>
        </w:rPr>
      </w:pPr>
    </w:p>
    <w:p w:rsidR="00FE764F" w:rsidRDefault="00FE764F" w:rsidP="00FE764F">
      <w:pPr>
        <w:jc w:val="center"/>
        <w:rPr>
          <w:sz w:val="28"/>
          <w:szCs w:val="28"/>
          <w:lang w:val="en-US"/>
        </w:rPr>
      </w:pPr>
    </w:p>
    <w:p w:rsidR="00FE764F" w:rsidRPr="00DC4406" w:rsidRDefault="00FE764F" w:rsidP="00FE764F">
      <w:pPr>
        <w:jc w:val="center"/>
        <w:rPr>
          <w:sz w:val="28"/>
          <w:szCs w:val="28"/>
          <w:lang w:val="en-US"/>
        </w:rPr>
      </w:pPr>
    </w:p>
    <w:p w:rsidR="00623BBF" w:rsidRPr="00FE764F" w:rsidRDefault="00FE764F" w:rsidP="00FE764F">
      <w:pPr>
        <w:jc w:val="center"/>
        <w:rPr>
          <w:sz w:val="24"/>
          <w:szCs w:val="24"/>
        </w:rPr>
      </w:pPr>
      <w:r w:rsidRPr="00DC4406">
        <w:rPr>
          <w:sz w:val="24"/>
          <w:szCs w:val="24"/>
          <w:lang w:val="en-US"/>
        </w:rPr>
        <w:t xml:space="preserve">2018-2019 </w:t>
      </w:r>
      <w:proofErr w:type="spellStart"/>
      <w:r w:rsidRPr="00DC4406">
        <w:rPr>
          <w:sz w:val="24"/>
          <w:szCs w:val="24"/>
        </w:rPr>
        <w:t>уч.год</w:t>
      </w:r>
      <w:proofErr w:type="spellEnd"/>
    </w:p>
    <w:p w:rsidR="00B034F8" w:rsidRPr="005815C7" w:rsidRDefault="00B034F8" w:rsidP="001A232A">
      <w:pPr>
        <w:rPr>
          <w:sz w:val="22"/>
          <w:szCs w:val="22"/>
        </w:rPr>
      </w:pPr>
    </w:p>
    <w:p w:rsidR="00B034F8" w:rsidRPr="00FE764F" w:rsidRDefault="00B034F8" w:rsidP="00614E3F">
      <w:pPr>
        <w:jc w:val="center"/>
        <w:rPr>
          <w:szCs w:val="24"/>
        </w:rPr>
      </w:pPr>
      <w:r w:rsidRPr="00FE764F">
        <w:rPr>
          <w:szCs w:val="24"/>
        </w:rPr>
        <w:t>ПОЯСНИТЕЛЬНАЯ ЗАПИСКА</w:t>
      </w:r>
    </w:p>
    <w:p w:rsidR="005D58AF" w:rsidRPr="00623BBF" w:rsidRDefault="005D58AF" w:rsidP="00614E3F">
      <w:pPr>
        <w:jc w:val="center"/>
        <w:rPr>
          <w:sz w:val="24"/>
          <w:szCs w:val="24"/>
        </w:rPr>
      </w:pPr>
    </w:p>
    <w:p w:rsidR="005D58AF" w:rsidRPr="005D58AF" w:rsidRDefault="005D58AF" w:rsidP="005D58AF">
      <w:pPr>
        <w:rPr>
          <w:sz w:val="24"/>
          <w:szCs w:val="24"/>
        </w:rPr>
      </w:pPr>
      <w:r>
        <w:rPr>
          <w:sz w:val="24"/>
          <w:szCs w:val="24"/>
        </w:rPr>
        <w:t>Данная рабочая программа для 5</w:t>
      </w:r>
      <w:r w:rsidRPr="005D58AF">
        <w:rPr>
          <w:sz w:val="24"/>
          <w:szCs w:val="24"/>
        </w:rPr>
        <w:t xml:space="preserve"> класса  разработана на основе: </w:t>
      </w:r>
    </w:p>
    <w:p w:rsidR="005D58AF" w:rsidRPr="005D58AF" w:rsidRDefault="005D58AF" w:rsidP="005D58AF">
      <w:pPr>
        <w:rPr>
          <w:sz w:val="24"/>
          <w:szCs w:val="24"/>
        </w:rPr>
      </w:pPr>
      <w:r w:rsidRPr="005D58AF">
        <w:rPr>
          <w:sz w:val="24"/>
          <w:szCs w:val="24"/>
        </w:rPr>
        <w:t>-Федеральный государственный образовательный стандарт основного общего образования</w:t>
      </w:r>
    </w:p>
    <w:p w:rsidR="005D58AF" w:rsidRPr="005D58AF" w:rsidRDefault="005D58AF" w:rsidP="005D58AF">
      <w:pPr>
        <w:rPr>
          <w:sz w:val="24"/>
          <w:szCs w:val="24"/>
        </w:rPr>
      </w:pPr>
      <w:r w:rsidRPr="005D58AF">
        <w:rPr>
          <w:sz w:val="24"/>
          <w:szCs w:val="24"/>
        </w:rPr>
        <w:t xml:space="preserve">-Основной образовательной  программы основного общего образования МБОУ  </w:t>
      </w:r>
      <w:proofErr w:type="spellStart"/>
      <w:r w:rsidRPr="005D58AF">
        <w:rPr>
          <w:sz w:val="24"/>
          <w:szCs w:val="24"/>
        </w:rPr>
        <w:t>Среднетиганская</w:t>
      </w:r>
      <w:proofErr w:type="spellEnd"/>
      <w:r w:rsidRPr="005D58AF">
        <w:rPr>
          <w:sz w:val="24"/>
          <w:szCs w:val="24"/>
        </w:rPr>
        <w:t xml:space="preserve"> СОШ Алексеевского муниципального района РТ</w:t>
      </w:r>
      <w:r>
        <w:rPr>
          <w:sz w:val="24"/>
          <w:szCs w:val="24"/>
        </w:rPr>
        <w:t>.</w:t>
      </w:r>
    </w:p>
    <w:p w:rsidR="005D58AF" w:rsidRDefault="005D58AF" w:rsidP="00F52D70">
      <w:pPr>
        <w:rPr>
          <w:sz w:val="24"/>
          <w:szCs w:val="24"/>
        </w:rPr>
      </w:pPr>
      <w:r w:rsidRPr="005D58AF">
        <w:rPr>
          <w:sz w:val="24"/>
          <w:szCs w:val="24"/>
        </w:rPr>
        <w:t xml:space="preserve">-Учебного плана  МБОУ </w:t>
      </w:r>
      <w:proofErr w:type="spellStart"/>
      <w:r w:rsidRPr="005D58AF">
        <w:rPr>
          <w:sz w:val="24"/>
          <w:szCs w:val="24"/>
        </w:rPr>
        <w:t>Среднетиганская</w:t>
      </w:r>
      <w:proofErr w:type="spellEnd"/>
      <w:r w:rsidRPr="005D58AF">
        <w:rPr>
          <w:sz w:val="24"/>
          <w:szCs w:val="24"/>
        </w:rPr>
        <w:t xml:space="preserve">  СОШ Алексеевского муниципального района Республики Татарстан на 2018-2019 учебный год.</w:t>
      </w:r>
    </w:p>
    <w:p w:rsidR="00F52D70" w:rsidRPr="00623BBF" w:rsidRDefault="00174588" w:rsidP="00F52D70">
      <w:pPr>
        <w:rPr>
          <w:sz w:val="24"/>
          <w:szCs w:val="24"/>
        </w:rPr>
      </w:pPr>
      <w:r w:rsidRPr="00623BBF">
        <w:rPr>
          <w:sz w:val="24"/>
          <w:szCs w:val="24"/>
        </w:rPr>
        <w:t xml:space="preserve">-  </w:t>
      </w:r>
      <w:r w:rsidR="00F52D70" w:rsidRPr="00623BBF">
        <w:rPr>
          <w:sz w:val="24"/>
          <w:szCs w:val="24"/>
        </w:rPr>
        <w:t>Примерной программой общего образования по музыке и со</w:t>
      </w:r>
      <w:r w:rsidR="005D58AF">
        <w:rPr>
          <w:sz w:val="24"/>
          <w:szCs w:val="24"/>
        </w:rPr>
        <w:t>держанием программы «Музыка. 5-9</w:t>
      </w:r>
      <w:r w:rsidR="00F52D70" w:rsidRPr="00623BBF">
        <w:rPr>
          <w:sz w:val="24"/>
          <w:szCs w:val="24"/>
        </w:rPr>
        <w:t xml:space="preserve"> классы» авторов Г. П. Сергеевой, Е. Д. Критской, рекомендованной Мин-</w:t>
      </w:r>
      <w:proofErr w:type="spellStart"/>
      <w:r w:rsidR="00F52D70" w:rsidRPr="00623BBF">
        <w:rPr>
          <w:sz w:val="24"/>
          <w:szCs w:val="24"/>
        </w:rPr>
        <w:t>об</w:t>
      </w:r>
      <w:r w:rsidR="00FE764F">
        <w:rPr>
          <w:sz w:val="24"/>
          <w:szCs w:val="24"/>
        </w:rPr>
        <w:t>рнауки</w:t>
      </w:r>
      <w:proofErr w:type="spellEnd"/>
      <w:r w:rsidR="00FE764F">
        <w:rPr>
          <w:sz w:val="24"/>
          <w:szCs w:val="24"/>
        </w:rPr>
        <w:t xml:space="preserve"> РФ (М.: Просвещение, 2018</w:t>
      </w:r>
      <w:r w:rsidR="00F52D70" w:rsidRPr="00623BBF">
        <w:rPr>
          <w:sz w:val="24"/>
          <w:szCs w:val="24"/>
        </w:rPr>
        <w:t>) .</w:t>
      </w:r>
    </w:p>
    <w:p w:rsidR="00174588" w:rsidRPr="00623BBF" w:rsidRDefault="00174588" w:rsidP="00C92FF5">
      <w:pPr>
        <w:ind w:firstLine="851"/>
        <w:jc w:val="both"/>
        <w:rPr>
          <w:sz w:val="24"/>
          <w:szCs w:val="24"/>
        </w:rPr>
      </w:pPr>
    </w:p>
    <w:p w:rsidR="00B034F8" w:rsidRPr="00623BBF" w:rsidRDefault="00B034F8" w:rsidP="00C92FF5">
      <w:pPr>
        <w:ind w:firstLine="851"/>
        <w:jc w:val="both"/>
        <w:rPr>
          <w:sz w:val="24"/>
          <w:szCs w:val="24"/>
        </w:rPr>
      </w:pPr>
      <w:r w:rsidRPr="00623BBF">
        <w:rPr>
          <w:b/>
          <w:sz w:val="24"/>
          <w:szCs w:val="24"/>
        </w:rPr>
        <w:t>Цель программы</w:t>
      </w:r>
      <w:r w:rsidRPr="00623BBF">
        <w:rPr>
          <w:sz w:val="24"/>
          <w:szCs w:val="24"/>
        </w:rPr>
        <w:t xml:space="preserve"> – развитие музыкальной культуры школьников как неотъемлемой части духовной культуры.</w:t>
      </w:r>
    </w:p>
    <w:p w:rsidR="00B034F8" w:rsidRPr="00623BBF" w:rsidRDefault="00B034F8" w:rsidP="00C92FF5">
      <w:pPr>
        <w:ind w:firstLine="851"/>
        <w:jc w:val="both"/>
        <w:rPr>
          <w:sz w:val="24"/>
          <w:szCs w:val="24"/>
        </w:rPr>
      </w:pPr>
      <w:r w:rsidRPr="00623BBF">
        <w:rPr>
          <w:b/>
          <w:sz w:val="24"/>
          <w:szCs w:val="24"/>
        </w:rPr>
        <w:t>Задачи:</w:t>
      </w:r>
      <w:r w:rsidRPr="00623BBF">
        <w:rPr>
          <w:sz w:val="24"/>
          <w:szCs w:val="24"/>
        </w:rPr>
        <w:t xml:space="preserve"> - развитие музыкальности; музыкального слуха, певческого голоса, музыкальной памяти, способности к сопереживанию; образного и ассоциативного мышления, творческого воображения;</w:t>
      </w:r>
    </w:p>
    <w:p w:rsidR="00B034F8" w:rsidRPr="00623BBF" w:rsidRDefault="00B034F8" w:rsidP="00C92FF5">
      <w:pPr>
        <w:ind w:firstLine="851"/>
        <w:jc w:val="both"/>
        <w:rPr>
          <w:sz w:val="24"/>
          <w:szCs w:val="24"/>
        </w:rPr>
      </w:pPr>
      <w:r w:rsidRPr="00623BBF">
        <w:rPr>
          <w:sz w:val="24"/>
          <w:szCs w:val="24"/>
        </w:rPr>
        <w:t>- освоение музыки и знаний о музыке, ее интонационно-образной природе, жанровом и стилевом многообразии, особенностях музыкального языка; музыкальном фольклоре, классическом наследии и современном творчестве отечественных и зарубежных композиторов; о воздействии музыки на человека; о ее взаимосвязи с другими видами искусства и жизнью;</w:t>
      </w:r>
    </w:p>
    <w:p w:rsidR="00B034F8" w:rsidRPr="00623BBF" w:rsidRDefault="00B034F8" w:rsidP="00C92FF5">
      <w:pPr>
        <w:ind w:firstLine="851"/>
        <w:jc w:val="both"/>
        <w:rPr>
          <w:sz w:val="24"/>
          <w:szCs w:val="24"/>
        </w:rPr>
      </w:pPr>
      <w:r w:rsidRPr="00623BBF">
        <w:rPr>
          <w:sz w:val="24"/>
          <w:szCs w:val="24"/>
        </w:rPr>
        <w:t xml:space="preserve">- овладение практическими умениями и навыками в различных видах музыкально-творческой деятельности: слушании музыки, пении (в том числе с ориентацией на нотную запись), инструментальном </w:t>
      </w:r>
      <w:proofErr w:type="spellStart"/>
      <w:r w:rsidRPr="00623BBF">
        <w:rPr>
          <w:sz w:val="24"/>
          <w:szCs w:val="24"/>
        </w:rPr>
        <w:t>музицировании</w:t>
      </w:r>
      <w:proofErr w:type="spellEnd"/>
      <w:r w:rsidRPr="00623BBF">
        <w:rPr>
          <w:sz w:val="24"/>
          <w:szCs w:val="24"/>
        </w:rPr>
        <w:t>, музыкально-пластическом движении, импровизации, драматизации исполняемых произведений;</w:t>
      </w:r>
    </w:p>
    <w:p w:rsidR="00B034F8" w:rsidRPr="00623BBF" w:rsidRDefault="00B034F8" w:rsidP="00C92FF5">
      <w:pPr>
        <w:ind w:firstLine="851"/>
        <w:jc w:val="both"/>
        <w:rPr>
          <w:sz w:val="24"/>
          <w:szCs w:val="24"/>
        </w:rPr>
      </w:pPr>
      <w:r w:rsidRPr="00623BBF">
        <w:rPr>
          <w:sz w:val="24"/>
          <w:szCs w:val="24"/>
        </w:rPr>
        <w:t xml:space="preserve">- воспитание эмоционально-ценностного отношения к музыке; устойчивого интереса к музыке, музыкальному искусству своего народа и других народов мира; музыкального вкуса учащихся; потребности к самостоятельному общению с высокохудожественной музыкой и музыкальному самообразованию; </w:t>
      </w:r>
      <w:proofErr w:type="spellStart"/>
      <w:r w:rsidRPr="00623BBF">
        <w:rPr>
          <w:sz w:val="24"/>
          <w:szCs w:val="24"/>
        </w:rPr>
        <w:t>слушательской</w:t>
      </w:r>
      <w:proofErr w:type="spellEnd"/>
      <w:r w:rsidRPr="00623BBF">
        <w:rPr>
          <w:sz w:val="24"/>
          <w:szCs w:val="24"/>
        </w:rPr>
        <w:t xml:space="preserve"> и исполнительской культуры учащихся</w:t>
      </w:r>
      <w:proofErr w:type="gramStart"/>
      <w:r w:rsidRPr="00623BBF">
        <w:rPr>
          <w:sz w:val="24"/>
          <w:szCs w:val="24"/>
        </w:rPr>
        <w:t>.</w:t>
      </w:r>
      <w:r w:rsidRPr="00623BBF">
        <w:rPr>
          <w:i/>
          <w:iCs/>
          <w:sz w:val="24"/>
          <w:szCs w:val="24"/>
        </w:rPr>
        <w:t>.</w:t>
      </w:r>
      <w:proofErr w:type="gramEnd"/>
    </w:p>
    <w:p w:rsidR="00B034F8" w:rsidRPr="00623BBF" w:rsidRDefault="00B034F8" w:rsidP="00C92FF5">
      <w:pPr>
        <w:ind w:firstLine="851"/>
        <w:jc w:val="both"/>
        <w:rPr>
          <w:sz w:val="24"/>
          <w:szCs w:val="24"/>
        </w:rPr>
      </w:pPr>
      <w:r w:rsidRPr="00623BBF">
        <w:rPr>
          <w:spacing w:val="-6"/>
          <w:sz w:val="24"/>
          <w:szCs w:val="24"/>
        </w:rPr>
        <w:t>При отборе и выстраивании музыкального материала в программе учитывается его ориен</w:t>
      </w:r>
      <w:r w:rsidRPr="00623BBF">
        <w:rPr>
          <w:spacing w:val="-6"/>
          <w:sz w:val="24"/>
          <w:szCs w:val="24"/>
        </w:rPr>
        <w:softHyphen/>
      </w:r>
      <w:r w:rsidRPr="00623BBF">
        <w:rPr>
          <w:spacing w:val="-5"/>
          <w:sz w:val="24"/>
          <w:szCs w:val="24"/>
        </w:rPr>
        <w:t>тация: на развитие личностного отношения учащихся к музыкальному искусству и их эмоцио</w:t>
      </w:r>
      <w:r w:rsidRPr="00623BBF">
        <w:rPr>
          <w:spacing w:val="-5"/>
          <w:sz w:val="24"/>
          <w:szCs w:val="24"/>
        </w:rPr>
        <w:softHyphen/>
        <w:t xml:space="preserve">нальной отзывчивости; последовательное расширение музыкально-слухового фонда знакомой </w:t>
      </w:r>
      <w:r w:rsidRPr="00623BBF">
        <w:rPr>
          <w:spacing w:val="-4"/>
          <w:sz w:val="24"/>
          <w:szCs w:val="24"/>
        </w:rPr>
        <w:t>музыки, включение в репертуар музыки различных направлений, стилей и школ.</w:t>
      </w:r>
    </w:p>
    <w:p w:rsidR="007870DD" w:rsidRPr="00623BBF" w:rsidRDefault="00B034F8" w:rsidP="00C92FF5">
      <w:pPr>
        <w:ind w:firstLine="851"/>
        <w:jc w:val="both"/>
        <w:rPr>
          <w:sz w:val="24"/>
          <w:szCs w:val="24"/>
        </w:rPr>
      </w:pPr>
      <w:r w:rsidRPr="00623BBF">
        <w:rPr>
          <w:spacing w:val="-4"/>
          <w:sz w:val="24"/>
          <w:szCs w:val="24"/>
        </w:rPr>
        <w:t>В рабочей программе учитываются концептуальные положения программы, разработан</w:t>
      </w:r>
      <w:r w:rsidRPr="00623BBF">
        <w:rPr>
          <w:spacing w:val="-4"/>
          <w:sz w:val="24"/>
          <w:szCs w:val="24"/>
        </w:rPr>
        <w:softHyphen/>
      </w:r>
      <w:r w:rsidRPr="00623BBF">
        <w:rPr>
          <w:spacing w:val="-5"/>
          <w:sz w:val="24"/>
          <w:szCs w:val="24"/>
        </w:rPr>
        <w:t xml:space="preserve">ной под научным руководством Д. Б. </w:t>
      </w:r>
      <w:proofErr w:type="spellStart"/>
      <w:r w:rsidRPr="00623BBF">
        <w:rPr>
          <w:spacing w:val="-5"/>
          <w:sz w:val="24"/>
          <w:szCs w:val="24"/>
        </w:rPr>
        <w:t>Кабалевского</w:t>
      </w:r>
      <w:proofErr w:type="spellEnd"/>
      <w:r w:rsidRPr="00623BBF">
        <w:rPr>
          <w:spacing w:val="-5"/>
          <w:sz w:val="24"/>
          <w:szCs w:val="24"/>
        </w:rPr>
        <w:t>, в частности тот её важнейший и объеди</w:t>
      </w:r>
      <w:r w:rsidRPr="00623BBF">
        <w:rPr>
          <w:spacing w:val="-5"/>
          <w:sz w:val="24"/>
          <w:szCs w:val="24"/>
        </w:rPr>
        <w:softHyphen/>
      </w:r>
      <w:r w:rsidRPr="00623BBF">
        <w:rPr>
          <w:sz w:val="24"/>
          <w:szCs w:val="24"/>
        </w:rPr>
        <w:t>няющий момент, который связан с введением темы года.</w:t>
      </w:r>
      <w:r w:rsidR="007870DD" w:rsidRPr="00623BBF">
        <w:rPr>
          <w:sz w:val="24"/>
          <w:szCs w:val="24"/>
        </w:rPr>
        <w:t xml:space="preserve"> </w:t>
      </w:r>
    </w:p>
    <w:p w:rsidR="007870DD" w:rsidRPr="00623BBF" w:rsidRDefault="007870DD" w:rsidP="00C92FF5">
      <w:pPr>
        <w:ind w:firstLine="851"/>
        <w:jc w:val="both"/>
        <w:rPr>
          <w:iCs/>
          <w:sz w:val="24"/>
          <w:szCs w:val="24"/>
        </w:rPr>
      </w:pPr>
      <w:r w:rsidRPr="00623BBF">
        <w:rPr>
          <w:sz w:val="24"/>
          <w:szCs w:val="24"/>
        </w:rPr>
        <w:t xml:space="preserve">Содержание обучения ориентировано на целенаправленную организацию и планомерное формирование музыкальной учебной деятельности, способствующей </w:t>
      </w:r>
      <w:r w:rsidRPr="00623BBF">
        <w:rPr>
          <w:iCs/>
          <w:sz w:val="24"/>
          <w:szCs w:val="24"/>
        </w:rPr>
        <w:t xml:space="preserve">развитию </w:t>
      </w:r>
      <w:r w:rsidRPr="00623BBF">
        <w:rPr>
          <w:sz w:val="24"/>
          <w:szCs w:val="24"/>
        </w:rPr>
        <w:t>л</w:t>
      </w:r>
      <w:r w:rsidRPr="00623BBF">
        <w:rPr>
          <w:iCs/>
          <w:sz w:val="24"/>
          <w:szCs w:val="24"/>
        </w:rPr>
        <w:t xml:space="preserve">ичностных, </w:t>
      </w:r>
      <w:r w:rsidRPr="00623BBF">
        <w:rPr>
          <w:spacing w:val="-1"/>
          <w:sz w:val="24"/>
          <w:szCs w:val="24"/>
        </w:rPr>
        <w:t>к</w:t>
      </w:r>
      <w:r w:rsidRPr="00623BBF">
        <w:rPr>
          <w:iCs/>
          <w:sz w:val="24"/>
          <w:szCs w:val="24"/>
        </w:rPr>
        <w:t>оммуникативных,</w:t>
      </w:r>
      <w:r w:rsidRPr="00623BBF">
        <w:rPr>
          <w:sz w:val="24"/>
          <w:szCs w:val="24"/>
        </w:rPr>
        <w:t xml:space="preserve"> п</w:t>
      </w:r>
      <w:r w:rsidRPr="00623BBF">
        <w:rPr>
          <w:iCs/>
          <w:spacing w:val="2"/>
          <w:sz w:val="24"/>
          <w:szCs w:val="24"/>
        </w:rPr>
        <w:t>ознавательных и предмет</w:t>
      </w:r>
      <w:r w:rsidRPr="00623BBF">
        <w:rPr>
          <w:iCs/>
          <w:sz w:val="24"/>
          <w:szCs w:val="24"/>
        </w:rPr>
        <w:t>ных компетенций</w:t>
      </w:r>
      <w:r w:rsidRPr="00623BBF">
        <w:rPr>
          <w:i/>
          <w:iCs/>
          <w:sz w:val="24"/>
          <w:szCs w:val="24"/>
        </w:rPr>
        <w:t xml:space="preserve"> </w:t>
      </w:r>
      <w:r w:rsidRPr="00623BBF">
        <w:rPr>
          <w:iCs/>
          <w:sz w:val="24"/>
          <w:szCs w:val="24"/>
        </w:rPr>
        <w:t xml:space="preserve">младшего школьника. </w:t>
      </w:r>
    </w:p>
    <w:p w:rsidR="007870DD" w:rsidRPr="00623BBF" w:rsidRDefault="007870DD" w:rsidP="00C92FF5">
      <w:pPr>
        <w:ind w:firstLine="851"/>
        <w:jc w:val="both"/>
        <w:rPr>
          <w:sz w:val="24"/>
          <w:szCs w:val="24"/>
        </w:rPr>
      </w:pPr>
      <w:r w:rsidRPr="00623BBF">
        <w:rPr>
          <w:spacing w:val="-3"/>
          <w:sz w:val="24"/>
          <w:szCs w:val="24"/>
        </w:rPr>
        <w:t>Одной из актуальных задач современного образования и воспитания является обращение к национальным, культурным традициям своего народа, родного края, формирование у под</w:t>
      </w:r>
      <w:r w:rsidRPr="00623BBF">
        <w:rPr>
          <w:spacing w:val="-3"/>
          <w:sz w:val="24"/>
          <w:szCs w:val="24"/>
        </w:rPr>
        <w:softHyphen/>
      </w:r>
      <w:r w:rsidRPr="00623BBF">
        <w:rPr>
          <w:spacing w:val="-1"/>
          <w:sz w:val="24"/>
          <w:szCs w:val="24"/>
        </w:rPr>
        <w:t xml:space="preserve">растающего поколения интереса и уважения к своим истокам. </w:t>
      </w:r>
      <w:r w:rsidRPr="00623BBF">
        <w:rPr>
          <w:sz w:val="24"/>
          <w:szCs w:val="24"/>
        </w:rPr>
        <w:t>Поэтому в содержание рабочей программы для 5 клас</w:t>
      </w:r>
      <w:r w:rsidRPr="00623BBF">
        <w:rPr>
          <w:spacing w:val="-7"/>
          <w:sz w:val="24"/>
          <w:szCs w:val="24"/>
        </w:rPr>
        <w:t xml:space="preserve">са введен региональный компонент в следующих темах: «Вокальная музыка», «Вторая </w:t>
      </w:r>
      <w:r w:rsidRPr="00623BBF">
        <w:rPr>
          <w:spacing w:val="-3"/>
          <w:sz w:val="24"/>
          <w:szCs w:val="24"/>
        </w:rPr>
        <w:t>жизнь песни. Живительный родник творчества». При этом учтено, что этот учебный материал не входит в обязательный минимум содержания основных образовательных программ и отне</w:t>
      </w:r>
      <w:r w:rsidRPr="00623BBF">
        <w:rPr>
          <w:sz w:val="24"/>
          <w:szCs w:val="24"/>
        </w:rPr>
        <w:t>сен к элементам дополнительного (необязательного) содержания.</w:t>
      </w:r>
    </w:p>
    <w:p w:rsidR="007870DD" w:rsidRPr="00623BBF" w:rsidRDefault="007870DD" w:rsidP="00C92FF5">
      <w:pPr>
        <w:ind w:firstLine="709"/>
        <w:jc w:val="both"/>
        <w:rPr>
          <w:sz w:val="24"/>
          <w:szCs w:val="24"/>
        </w:rPr>
      </w:pPr>
      <w:r w:rsidRPr="00623BBF">
        <w:rPr>
          <w:spacing w:val="-6"/>
          <w:sz w:val="24"/>
          <w:szCs w:val="24"/>
        </w:rPr>
        <w:t xml:space="preserve"> Логика изложения и содержание программы полностью соответствуют требованиям фе</w:t>
      </w:r>
      <w:r w:rsidRPr="00623BBF">
        <w:rPr>
          <w:spacing w:val="-6"/>
          <w:sz w:val="24"/>
          <w:szCs w:val="24"/>
        </w:rPr>
        <w:softHyphen/>
      </w:r>
      <w:r w:rsidRPr="00623BBF">
        <w:rPr>
          <w:sz w:val="24"/>
          <w:szCs w:val="24"/>
        </w:rPr>
        <w:t>дерального компонента государственного стандарта среднего общего образования, поэтому в программу не внесено изменений.</w:t>
      </w:r>
    </w:p>
    <w:p w:rsidR="007870DD" w:rsidRPr="00623BBF" w:rsidRDefault="007870DD" w:rsidP="00C92FF5">
      <w:pPr>
        <w:jc w:val="both"/>
        <w:rPr>
          <w:b/>
          <w:sz w:val="24"/>
          <w:szCs w:val="24"/>
        </w:rPr>
      </w:pPr>
      <w:proofErr w:type="spellStart"/>
      <w:r w:rsidRPr="00623BBF">
        <w:rPr>
          <w:b/>
          <w:sz w:val="24"/>
          <w:szCs w:val="24"/>
        </w:rPr>
        <w:t>Метапредметные</w:t>
      </w:r>
      <w:proofErr w:type="spellEnd"/>
      <w:r w:rsidRPr="00623BBF">
        <w:rPr>
          <w:b/>
          <w:sz w:val="24"/>
          <w:szCs w:val="24"/>
        </w:rPr>
        <w:t xml:space="preserve"> результаты:</w:t>
      </w:r>
    </w:p>
    <w:p w:rsidR="007870DD" w:rsidRPr="00623BBF" w:rsidRDefault="007870DD" w:rsidP="00C92FF5">
      <w:pPr>
        <w:jc w:val="both"/>
        <w:rPr>
          <w:i/>
          <w:sz w:val="24"/>
          <w:szCs w:val="24"/>
          <w:u w:val="single"/>
        </w:rPr>
      </w:pPr>
      <w:r w:rsidRPr="00623BBF">
        <w:rPr>
          <w:i/>
          <w:sz w:val="24"/>
          <w:szCs w:val="24"/>
          <w:u w:val="single"/>
        </w:rPr>
        <w:t>Познавательные:</w:t>
      </w:r>
    </w:p>
    <w:p w:rsidR="007870DD" w:rsidRPr="00623BBF" w:rsidRDefault="007870DD" w:rsidP="00C92FF5">
      <w:pPr>
        <w:jc w:val="both"/>
        <w:rPr>
          <w:sz w:val="24"/>
          <w:szCs w:val="24"/>
          <w:u w:val="single"/>
        </w:rPr>
      </w:pPr>
      <w:r w:rsidRPr="00623BBF">
        <w:rPr>
          <w:sz w:val="24"/>
          <w:szCs w:val="24"/>
          <w:u w:val="single"/>
        </w:rPr>
        <w:lastRenderedPageBreak/>
        <w:t>Учащиеся научатся:</w:t>
      </w:r>
    </w:p>
    <w:p w:rsidR="007870DD" w:rsidRPr="00623BBF" w:rsidRDefault="007870DD" w:rsidP="00C92FF5">
      <w:pPr>
        <w:jc w:val="both"/>
        <w:rPr>
          <w:sz w:val="24"/>
          <w:szCs w:val="24"/>
        </w:rPr>
      </w:pPr>
      <w:r w:rsidRPr="00623BBF">
        <w:rPr>
          <w:sz w:val="24"/>
          <w:szCs w:val="24"/>
        </w:rPr>
        <w:t xml:space="preserve">логическим действиям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выдвижения предположений и подтверждающих их доказательств; </w:t>
      </w:r>
    </w:p>
    <w:p w:rsidR="007870DD" w:rsidRPr="00623BBF" w:rsidRDefault="007870DD" w:rsidP="00C92FF5">
      <w:pPr>
        <w:jc w:val="both"/>
        <w:rPr>
          <w:sz w:val="24"/>
          <w:szCs w:val="24"/>
        </w:rPr>
      </w:pPr>
      <w:r w:rsidRPr="00623BBF">
        <w:rPr>
          <w:sz w:val="24"/>
          <w:szCs w:val="24"/>
        </w:rPr>
        <w:t xml:space="preserve">применять методы наблюдения, экспериментирования, моделирования, систематизации учебного материала, выявления известного и неизвестного при решении различных учебных задач; </w:t>
      </w:r>
    </w:p>
    <w:p w:rsidR="007870DD" w:rsidRPr="00623BBF" w:rsidRDefault="007870DD" w:rsidP="00C92FF5">
      <w:pPr>
        <w:jc w:val="both"/>
        <w:rPr>
          <w:sz w:val="24"/>
          <w:szCs w:val="24"/>
        </w:rPr>
      </w:pPr>
      <w:r w:rsidRPr="00623BBF">
        <w:rPr>
          <w:sz w:val="24"/>
          <w:szCs w:val="24"/>
        </w:rPr>
        <w:t>обсуждать проблемные вопросы, рефлексировать в ходе творческого сотрудничества, сравнивать результаты своей деятельности с результатами других учащихся; понимать причины успеха/неуспеха учебной деятельности;</w:t>
      </w:r>
    </w:p>
    <w:p w:rsidR="007870DD" w:rsidRPr="00623BBF" w:rsidRDefault="007870DD" w:rsidP="00C92FF5">
      <w:pPr>
        <w:jc w:val="both"/>
        <w:rPr>
          <w:sz w:val="24"/>
          <w:szCs w:val="24"/>
        </w:rPr>
      </w:pPr>
      <w:r w:rsidRPr="00623BBF">
        <w:rPr>
          <w:sz w:val="24"/>
          <w:szCs w:val="24"/>
        </w:rPr>
        <w:t>понимать различие отражения жизни в научных и художественных текстах; адекватно воспринимать художественные произведения, осознавать многозначность содержания их образов, существование различных интерпретаций одного произведения; выполнять творческие задачи, не имеющие однозначного решения;</w:t>
      </w:r>
    </w:p>
    <w:p w:rsidR="007870DD" w:rsidRPr="00623BBF" w:rsidRDefault="007870DD" w:rsidP="00C92FF5">
      <w:pPr>
        <w:jc w:val="both"/>
        <w:rPr>
          <w:sz w:val="24"/>
          <w:szCs w:val="24"/>
        </w:rPr>
      </w:pPr>
      <w:r w:rsidRPr="00623BBF">
        <w:rPr>
          <w:sz w:val="24"/>
          <w:szCs w:val="24"/>
        </w:rPr>
        <w:t>осуществлять поиск оснований целостности художественного явления (музыкального произведения), синтеза как составления целого из частей;</w:t>
      </w:r>
    </w:p>
    <w:p w:rsidR="007870DD" w:rsidRPr="00623BBF" w:rsidRDefault="007870DD" w:rsidP="00C92FF5">
      <w:pPr>
        <w:jc w:val="both"/>
        <w:rPr>
          <w:sz w:val="24"/>
          <w:szCs w:val="24"/>
        </w:rPr>
      </w:pPr>
      <w:r w:rsidRPr="00623BBF">
        <w:rPr>
          <w:sz w:val="24"/>
          <w:szCs w:val="24"/>
        </w:rPr>
        <w:t>использовать разные типы моделей при изучении художественного явления (графическая, пластическая, вербальная, знаково-символическая), моделировать различные отношения между объектами, преобразовывать модели в соответствии с содержанием учебного материала и поставленной учебной целью;</w:t>
      </w:r>
    </w:p>
    <w:p w:rsidR="007870DD" w:rsidRPr="00623BBF" w:rsidRDefault="007870DD" w:rsidP="00C92FF5">
      <w:pPr>
        <w:jc w:val="both"/>
        <w:rPr>
          <w:sz w:val="24"/>
          <w:szCs w:val="24"/>
        </w:rPr>
      </w:pPr>
      <w:r w:rsidRPr="00623BBF">
        <w:rPr>
          <w:sz w:val="24"/>
          <w:szCs w:val="24"/>
        </w:rPr>
        <w:t xml:space="preserve">пользоваться различными способами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w:t>
      </w:r>
    </w:p>
    <w:p w:rsidR="007870DD" w:rsidRPr="00623BBF" w:rsidRDefault="007870DD" w:rsidP="00C92FF5">
      <w:pPr>
        <w:jc w:val="both"/>
        <w:rPr>
          <w:sz w:val="24"/>
          <w:szCs w:val="24"/>
          <w:u w:val="single"/>
        </w:rPr>
      </w:pPr>
      <w:r w:rsidRPr="00623BBF">
        <w:rPr>
          <w:sz w:val="24"/>
          <w:szCs w:val="24"/>
          <w:u w:val="single"/>
        </w:rPr>
        <w:t>Учащиеся получат возможность:</w:t>
      </w:r>
    </w:p>
    <w:p w:rsidR="007870DD" w:rsidRPr="00623BBF" w:rsidRDefault="007870DD" w:rsidP="00C92FF5">
      <w:pPr>
        <w:jc w:val="both"/>
        <w:rPr>
          <w:sz w:val="24"/>
          <w:szCs w:val="24"/>
        </w:rPr>
      </w:pPr>
      <w:r w:rsidRPr="00623BBF">
        <w:rPr>
          <w:sz w:val="24"/>
          <w:szCs w:val="24"/>
        </w:rPr>
        <w:t>научиться реализовывать собственные творческие замыслы, готовить свое выступление и выступать с аудио-, виде</w:t>
      </w:r>
      <w:proofErr w:type="gramStart"/>
      <w:r w:rsidRPr="00623BBF">
        <w:rPr>
          <w:sz w:val="24"/>
          <w:szCs w:val="24"/>
        </w:rPr>
        <w:t>о-</w:t>
      </w:r>
      <w:proofErr w:type="gramEnd"/>
      <w:r w:rsidRPr="00623BBF">
        <w:rPr>
          <w:sz w:val="24"/>
          <w:szCs w:val="24"/>
        </w:rPr>
        <w:t xml:space="preserve"> и графическим сопровождением;</w:t>
      </w:r>
    </w:p>
    <w:p w:rsidR="007870DD" w:rsidRPr="00623BBF" w:rsidRDefault="007870DD" w:rsidP="00C92FF5">
      <w:pPr>
        <w:jc w:val="both"/>
        <w:rPr>
          <w:sz w:val="24"/>
          <w:szCs w:val="24"/>
        </w:rPr>
      </w:pPr>
      <w:r w:rsidRPr="00623BBF">
        <w:rPr>
          <w:sz w:val="24"/>
          <w:szCs w:val="24"/>
        </w:rPr>
        <w:t>удовлетворять потребность в культурно-досуговой деятельности, духовно обогащающей личность, в расширении и углублении знаний о данной предметной области.</w:t>
      </w:r>
    </w:p>
    <w:p w:rsidR="007870DD" w:rsidRPr="00623BBF" w:rsidRDefault="007870DD" w:rsidP="00C92FF5">
      <w:pPr>
        <w:jc w:val="both"/>
        <w:rPr>
          <w:i/>
          <w:sz w:val="24"/>
          <w:szCs w:val="24"/>
          <w:u w:val="single"/>
        </w:rPr>
      </w:pPr>
      <w:r w:rsidRPr="00623BBF">
        <w:rPr>
          <w:i/>
          <w:sz w:val="24"/>
          <w:szCs w:val="24"/>
          <w:u w:val="single"/>
        </w:rPr>
        <w:t>Регулятивные:</w:t>
      </w:r>
    </w:p>
    <w:p w:rsidR="007870DD" w:rsidRPr="00623BBF" w:rsidRDefault="007870DD" w:rsidP="00C92FF5">
      <w:pPr>
        <w:jc w:val="both"/>
        <w:rPr>
          <w:sz w:val="24"/>
          <w:szCs w:val="24"/>
          <w:u w:val="single"/>
        </w:rPr>
      </w:pPr>
      <w:r w:rsidRPr="00623BBF">
        <w:rPr>
          <w:sz w:val="24"/>
          <w:szCs w:val="24"/>
          <w:u w:val="single"/>
        </w:rPr>
        <w:t>Учащиеся научатся:</w:t>
      </w:r>
    </w:p>
    <w:p w:rsidR="007870DD" w:rsidRPr="00623BBF" w:rsidRDefault="007870DD" w:rsidP="00C92FF5">
      <w:pPr>
        <w:jc w:val="both"/>
        <w:rPr>
          <w:sz w:val="24"/>
          <w:szCs w:val="24"/>
        </w:rPr>
      </w:pPr>
      <w:r w:rsidRPr="00623BBF">
        <w:rPr>
          <w:sz w:val="24"/>
          <w:szCs w:val="24"/>
        </w:rPr>
        <w:t>принимать и сохранять учебные цели и задачи, в соответствии с ними планировать, контролировать и оценивать собственные учебные действия;</w:t>
      </w:r>
    </w:p>
    <w:p w:rsidR="007870DD" w:rsidRPr="00623BBF" w:rsidRDefault="007870DD" w:rsidP="00C92FF5">
      <w:pPr>
        <w:jc w:val="both"/>
        <w:rPr>
          <w:sz w:val="24"/>
          <w:szCs w:val="24"/>
        </w:rPr>
      </w:pPr>
      <w:r w:rsidRPr="00623BBF">
        <w:rPr>
          <w:sz w:val="24"/>
          <w:szCs w:val="24"/>
        </w:rPr>
        <w:t>договариваться о распределении функций и ролей в совместной деятельности; осуществлять взаимный контроль, адекватно оценивать собственное поведение и поведение окружающих;</w:t>
      </w:r>
    </w:p>
    <w:p w:rsidR="007870DD" w:rsidRPr="00623BBF" w:rsidRDefault="007870DD" w:rsidP="00C92FF5">
      <w:pPr>
        <w:jc w:val="both"/>
        <w:rPr>
          <w:sz w:val="24"/>
          <w:szCs w:val="24"/>
        </w:rPr>
      </w:pPr>
      <w:r w:rsidRPr="00623BBF">
        <w:rPr>
          <w:sz w:val="24"/>
          <w:szCs w:val="24"/>
        </w:rPr>
        <w:t>выделять и удерживать предмет обсуждения и критерии его оценки, а также пользоваться на практике этими критериями.</w:t>
      </w:r>
    </w:p>
    <w:p w:rsidR="007870DD" w:rsidRPr="00623BBF" w:rsidRDefault="007870DD" w:rsidP="00C92FF5">
      <w:pPr>
        <w:jc w:val="both"/>
        <w:rPr>
          <w:sz w:val="24"/>
          <w:szCs w:val="24"/>
        </w:rPr>
      </w:pPr>
      <w:r w:rsidRPr="00623BBF">
        <w:rPr>
          <w:sz w:val="24"/>
          <w:szCs w:val="24"/>
        </w:rPr>
        <w:t>прогнозировать содержание произведения по его названию и жанру, предвосхищать композиторские решения по созданию музыкальных образов, их развитию и взаимодействию в музыкальном произведении;</w:t>
      </w:r>
    </w:p>
    <w:p w:rsidR="007870DD" w:rsidRPr="00623BBF" w:rsidRDefault="007870DD" w:rsidP="00C92FF5">
      <w:pPr>
        <w:jc w:val="both"/>
        <w:rPr>
          <w:sz w:val="24"/>
          <w:szCs w:val="24"/>
        </w:rPr>
      </w:pPr>
      <w:r w:rsidRPr="00623BBF">
        <w:rPr>
          <w:sz w:val="24"/>
          <w:szCs w:val="24"/>
        </w:rPr>
        <w:t xml:space="preserve">мобилизации сил и волевой </w:t>
      </w:r>
      <w:proofErr w:type="spellStart"/>
      <w:r w:rsidRPr="00623BBF">
        <w:rPr>
          <w:sz w:val="24"/>
          <w:szCs w:val="24"/>
        </w:rPr>
        <w:t>саморегуляции</w:t>
      </w:r>
      <w:proofErr w:type="spellEnd"/>
      <w:r w:rsidRPr="00623BBF">
        <w:rPr>
          <w:sz w:val="24"/>
          <w:szCs w:val="24"/>
        </w:rPr>
        <w:t xml:space="preserve"> в ходе приобретения опыта коллективного публичного выступления и при подготовке к нему.</w:t>
      </w:r>
    </w:p>
    <w:p w:rsidR="007870DD" w:rsidRPr="00623BBF" w:rsidRDefault="007870DD" w:rsidP="00C92FF5">
      <w:pPr>
        <w:jc w:val="both"/>
        <w:rPr>
          <w:sz w:val="24"/>
          <w:szCs w:val="24"/>
          <w:u w:val="single"/>
        </w:rPr>
      </w:pPr>
      <w:r w:rsidRPr="00623BBF">
        <w:rPr>
          <w:sz w:val="24"/>
          <w:szCs w:val="24"/>
          <w:u w:val="single"/>
        </w:rPr>
        <w:t>Учащиеся получат возможность научиться:</w:t>
      </w:r>
    </w:p>
    <w:p w:rsidR="007870DD" w:rsidRPr="00623BBF" w:rsidRDefault="007870DD" w:rsidP="00C92FF5">
      <w:pPr>
        <w:jc w:val="both"/>
        <w:rPr>
          <w:sz w:val="24"/>
          <w:szCs w:val="24"/>
        </w:rPr>
      </w:pPr>
      <w:r w:rsidRPr="00623BBF">
        <w:rPr>
          <w:sz w:val="24"/>
          <w:szCs w:val="24"/>
        </w:rPr>
        <w:t>ставить учебные цели, формулировать исходя из целей учебные задачи, осуществлять поиск наиболее эффективных способов достижения результата в процессе участия в индивидуальных, групповых проектных работах;</w:t>
      </w:r>
    </w:p>
    <w:p w:rsidR="007870DD" w:rsidRPr="00623BBF" w:rsidRDefault="007870DD" w:rsidP="00C92FF5">
      <w:pPr>
        <w:jc w:val="both"/>
        <w:rPr>
          <w:sz w:val="24"/>
          <w:szCs w:val="24"/>
        </w:rPr>
      </w:pPr>
      <w:r w:rsidRPr="00623BBF">
        <w:rPr>
          <w:sz w:val="24"/>
          <w:szCs w:val="24"/>
        </w:rPr>
        <w:t>действовать конструктивно, в том числе в ситуациях неуспеха за счет умения осуществлять поиск наиболее эффективных способов реализации целей с учетом имеющихся условий.</w:t>
      </w:r>
    </w:p>
    <w:p w:rsidR="007870DD" w:rsidRPr="00623BBF" w:rsidRDefault="007870DD" w:rsidP="00C92FF5">
      <w:pPr>
        <w:jc w:val="both"/>
        <w:rPr>
          <w:i/>
          <w:sz w:val="24"/>
          <w:szCs w:val="24"/>
          <w:u w:val="single"/>
        </w:rPr>
      </w:pPr>
      <w:r w:rsidRPr="00623BBF">
        <w:rPr>
          <w:i/>
          <w:sz w:val="24"/>
          <w:szCs w:val="24"/>
          <w:u w:val="single"/>
        </w:rPr>
        <w:t>Коммуникативные:</w:t>
      </w:r>
    </w:p>
    <w:p w:rsidR="007870DD" w:rsidRPr="00623BBF" w:rsidRDefault="007870DD" w:rsidP="00C92FF5">
      <w:pPr>
        <w:jc w:val="both"/>
        <w:rPr>
          <w:sz w:val="24"/>
          <w:szCs w:val="24"/>
          <w:u w:val="single"/>
        </w:rPr>
      </w:pPr>
      <w:r w:rsidRPr="00623BBF">
        <w:rPr>
          <w:sz w:val="24"/>
          <w:szCs w:val="24"/>
          <w:u w:val="single"/>
        </w:rPr>
        <w:t>Учащиеся научатся:</w:t>
      </w:r>
    </w:p>
    <w:p w:rsidR="007870DD" w:rsidRPr="00623BBF" w:rsidRDefault="007870DD" w:rsidP="00C92FF5">
      <w:pPr>
        <w:jc w:val="both"/>
        <w:rPr>
          <w:sz w:val="24"/>
          <w:szCs w:val="24"/>
        </w:rPr>
      </w:pPr>
      <w:r w:rsidRPr="00623BBF">
        <w:rPr>
          <w:sz w:val="24"/>
          <w:szCs w:val="24"/>
        </w:rPr>
        <w:lastRenderedPageBreak/>
        <w:t>понимать сходство и различие разговорной и музыкальной речи;</w:t>
      </w:r>
    </w:p>
    <w:p w:rsidR="007870DD" w:rsidRPr="00623BBF" w:rsidRDefault="007870DD" w:rsidP="00C92FF5">
      <w:pPr>
        <w:jc w:val="both"/>
        <w:rPr>
          <w:sz w:val="24"/>
          <w:szCs w:val="24"/>
        </w:rPr>
      </w:pPr>
      <w:r w:rsidRPr="00623BBF">
        <w:rPr>
          <w:sz w:val="24"/>
          <w:szCs w:val="24"/>
        </w:rPr>
        <w:t xml:space="preserve">слушать собеседника и вести диалог; участвовать в коллективном обсуждении, принимать различные точки зрения на одну и ту же проблему; излагать свое мнение и аргументировать свою точку зрения; </w:t>
      </w:r>
    </w:p>
    <w:p w:rsidR="007870DD" w:rsidRPr="00623BBF" w:rsidRDefault="007870DD" w:rsidP="00C92FF5">
      <w:pPr>
        <w:jc w:val="both"/>
        <w:rPr>
          <w:sz w:val="24"/>
          <w:szCs w:val="24"/>
        </w:rPr>
      </w:pPr>
      <w:r w:rsidRPr="00623BBF">
        <w:rPr>
          <w:sz w:val="24"/>
          <w:szCs w:val="24"/>
        </w:rPr>
        <w:t>понимать композиционные особенности устной (разговорной, музыкальной) речи и учитывать их при построении собственных высказываний в разных жизненных ситуациях;</w:t>
      </w:r>
    </w:p>
    <w:p w:rsidR="007870DD" w:rsidRPr="00623BBF" w:rsidRDefault="007870DD" w:rsidP="00C92FF5">
      <w:pPr>
        <w:jc w:val="both"/>
        <w:rPr>
          <w:sz w:val="24"/>
          <w:szCs w:val="24"/>
        </w:rPr>
      </w:pPr>
      <w:r w:rsidRPr="00623BBF">
        <w:rPr>
          <w:sz w:val="24"/>
          <w:szCs w:val="24"/>
        </w:rPr>
        <w:t xml:space="preserve">использовать речевые средства и средства информационных и коммуникационных технологий для решения коммуникативных и познавательных задач; </w:t>
      </w:r>
    </w:p>
    <w:p w:rsidR="007870DD" w:rsidRPr="00623BBF" w:rsidRDefault="007870DD" w:rsidP="00C92FF5">
      <w:pPr>
        <w:jc w:val="both"/>
        <w:rPr>
          <w:sz w:val="24"/>
          <w:szCs w:val="24"/>
        </w:rPr>
      </w:pPr>
      <w:r w:rsidRPr="00623BBF">
        <w:rPr>
          <w:sz w:val="24"/>
          <w:szCs w:val="24"/>
        </w:rPr>
        <w:t>опосредованно вступать в диалог с автором художественного произведения посредством выявления авторских смыслов и оценок, прогнозирования хода развития событий, сличения полученного результата с оригиналом с целью внесения дополнений и корректив в ход решения учебно-художественной задачи;</w:t>
      </w:r>
    </w:p>
    <w:p w:rsidR="007870DD" w:rsidRPr="00623BBF" w:rsidRDefault="007870DD" w:rsidP="00C92FF5">
      <w:pPr>
        <w:jc w:val="both"/>
        <w:rPr>
          <w:sz w:val="24"/>
          <w:szCs w:val="24"/>
        </w:rPr>
      </w:pPr>
      <w:r w:rsidRPr="00623BBF">
        <w:rPr>
          <w:sz w:val="24"/>
          <w:szCs w:val="24"/>
        </w:rPr>
        <w:t>приобрести опыт общения с публикой в условиях концертного предъявления результата творческой музыкально-исполнительской деятельности.</w:t>
      </w:r>
    </w:p>
    <w:p w:rsidR="007870DD" w:rsidRPr="00623BBF" w:rsidRDefault="007870DD" w:rsidP="00C92FF5">
      <w:pPr>
        <w:jc w:val="both"/>
        <w:rPr>
          <w:sz w:val="24"/>
          <w:szCs w:val="24"/>
          <w:u w:val="single"/>
        </w:rPr>
      </w:pPr>
      <w:r w:rsidRPr="00623BBF">
        <w:rPr>
          <w:sz w:val="24"/>
          <w:szCs w:val="24"/>
          <w:u w:val="single"/>
        </w:rPr>
        <w:t>Учащиеся получат возможность:</w:t>
      </w:r>
    </w:p>
    <w:p w:rsidR="007870DD" w:rsidRPr="00623BBF" w:rsidRDefault="007870DD" w:rsidP="00C92FF5">
      <w:pPr>
        <w:jc w:val="both"/>
        <w:rPr>
          <w:sz w:val="24"/>
          <w:szCs w:val="24"/>
        </w:rPr>
      </w:pPr>
      <w:r w:rsidRPr="00623BBF">
        <w:rPr>
          <w:sz w:val="24"/>
          <w:szCs w:val="24"/>
        </w:rPr>
        <w:t>совершенствовать свои коммуникативные умения и навыки, опираясь на знание композиционных функций музыкальной речи;</w:t>
      </w:r>
    </w:p>
    <w:p w:rsidR="007870DD" w:rsidRPr="00623BBF" w:rsidRDefault="007870DD" w:rsidP="00C92FF5">
      <w:pPr>
        <w:jc w:val="both"/>
        <w:rPr>
          <w:sz w:val="24"/>
          <w:szCs w:val="24"/>
        </w:rPr>
      </w:pPr>
      <w:r w:rsidRPr="00623BBF">
        <w:rPr>
          <w:sz w:val="24"/>
          <w:szCs w:val="24"/>
        </w:rPr>
        <w:t>создавать музыкальные произведения на поэтические тексты и публично исполнять их сольно или при поддержке одноклассников.</w:t>
      </w:r>
    </w:p>
    <w:p w:rsidR="007870DD" w:rsidRPr="00623BBF" w:rsidRDefault="007870DD" w:rsidP="00C92FF5">
      <w:pPr>
        <w:jc w:val="both"/>
        <w:rPr>
          <w:sz w:val="24"/>
          <w:szCs w:val="24"/>
        </w:rPr>
      </w:pPr>
      <w:r w:rsidRPr="00623BBF">
        <w:rPr>
          <w:sz w:val="24"/>
          <w:szCs w:val="24"/>
        </w:rPr>
        <w:t>Предметные результаты:</w:t>
      </w:r>
    </w:p>
    <w:p w:rsidR="007870DD" w:rsidRPr="00623BBF" w:rsidRDefault="007870DD" w:rsidP="00C92FF5">
      <w:pPr>
        <w:jc w:val="both"/>
        <w:rPr>
          <w:sz w:val="24"/>
          <w:szCs w:val="24"/>
          <w:u w:val="single"/>
        </w:rPr>
      </w:pPr>
      <w:r w:rsidRPr="00623BBF">
        <w:rPr>
          <w:sz w:val="24"/>
          <w:szCs w:val="24"/>
          <w:u w:val="single"/>
        </w:rPr>
        <w:t>У учащихся будут сформированы:</w:t>
      </w:r>
    </w:p>
    <w:p w:rsidR="007870DD" w:rsidRPr="00623BBF" w:rsidRDefault="007870DD" w:rsidP="00C92FF5">
      <w:pPr>
        <w:jc w:val="both"/>
        <w:rPr>
          <w:kern w:val="2"/>
          <w:sz w:val="24"/>
          <w:szCs w:val="24"/>
        </w:rPr>
      </w:pPr>
      <w:r w:rsidRPr="00623BBF">
        <w:rPr>
          <w:kern w:val="2"/>
          <w:sz w:val="24"/>
          <w:szCs w:val="24"/>
        </w:rPr>
        <w:t>первоначальные представления о роли музыки в жизни человека, в его духовно-нравственном развитии; о ценности музыкальных традиций народа;</w:t>
      </w:r>
    </w:p>
    <w:p w:rsidR="007870DD" w:rsidRPr="00623BBF" w:rsidRDefault="007870DD" w:rsidP="00C92FF5">
      <w:pPr>
        <w:jc w:val="both"/>
        <w:rPr>
          <w:kern w:val="2"/>
          <w:sz w:val="24"/>
          <w:szCs w:val="24"/>
        </w:rPr>
      </w:pPr>
      <w:r w:rsidRPr="00623BBF">
        <w:rPr>
          <w:kern w:val="2"/>
          <w:sz w:val="24"/>
          <w:szCs w:val="24"/>
        </w:rPr>
        <w:t>основы музыкальной культуры, художественный вкус, интерес к музыкальному искусству и музыкальной деятельности;</w:t>
      </w:r>
    </w:p>
    <w:p w:rsidR="007870DD" w:rsidRPr="00623BBF" w:rsidRDefault="007870DD" w:rsidP="00C92FF5">
      <w:pPr>
        <w:jc w:val="both"/>
        <w:rPr>
          <w:kern w:val="2"/>
          <w:sz w:val="24"/>
          <w:szCs w:val="24"/>
        </w:rPr>
      </w:pPr>
      <w:r w:rsidRPr="00623BBF">
        <w:rPr>
          <w:sz w:val="24"/>
          <w:szCs w:val="24"/>
        </w:rPr>
        <w:t xml:space="preserve">представление о национальном своеобразии музыки в неразрывном единстве народного и профессионального музыкального творчества. </w:t>
      </w:r>
    </w:p>
    <w:p w:rsidR="007870DD" w:rsidRPr="00623BBF" w:rsidRDefault="007870DD" w:rsidP="00C92FF5">
      <w:pPr>
        <w:jc w:val="both"/>
        <w:rPr>
          <w:kern w:val="2"/>
          <w:sz w:val="24"/>
          <w:szCs w:val="24"/>
          <w:u w:val="single"/>
        </w:rPr>
      </w:pPr>
      <w:r w:rsidRPr="00623BBF">
        <w:rPr>
          <w:sz w:val="24"/>
          <w:szCs w:val="24"/>
          <w:u w:val="single"/>
        </w:rPr>
        <w:t>Учащиеся научатся:</w:t>
      </w:r>
    </w:p>
    <w:p w:rsidR="007870DD" w:rsidRPr="00623BBF" w:rsidRDefault="007870DD" w:rsidP="00C92FF5">
      <w:pPr>
        <w:jc w:val="both"/>
        <w:rPr>
          <w:sz w:val="24"/>
          <w:szCs w:val="24"/>
        </w:rPr>
      </w:pPr>
      <w:r w:rsidRPr="00623BBF">
        <w:rPr>
          <w:sz w:val="24"/>
          <w:szCs w:val="24"/>
        </w:rPr>
        <w:t xml:space="preserve">активно творчески воспринимать музыку различных жанров, форм, стилей; </w:t>
      </w:r>
    </w:p>
    <w:p w:rsidR="007870DD" w:rsidRPr="00623BBF" w:rsidRDefault="007870DD" w:rsidP="00C92FF5">
      <w:pPr>
        <w:jc w:val="both"/>
        <w:rPr>
          <w:kern w:val="2"/>
          <w:sz w:val="24"/>
          <w:szCs w:val="24"/>
        </w:rPr>
      </w:pPr>
      <w:r w:rsidRPr="00623BBF">
        <w:rPr>
          <w:sz w:val="24"/>
          <w:szCs w:val="24"/>
        </w:rPr>
        <w:t>слышать музыкальную речь как выражение чувств и мыслей человека, различать в ней выразительные и изобразительные интонации, узнавать характерные черты музыкальной речи разных композиторов;</w:t>
      </w:r>
    </w:p>
    <w:p w:rsidR="007870DD" w:rsidRPr="00623BBF" w:rsidRDefault="007870DD" w:rsidP="00C92FF5">
      <w:pPr>
        <w:jc w:val="both"/>
        <w:rPr>
          <w:kern w:val="2"/>
          <w:sz w:val="24"/>
          <w:szCs w:val="24"/>
        </w:rPr>
      </w:pPr>
      <w:r w:rsidRPr="00623BBF">
        <w:rPr>
          <w:sz w:val="24"/>
          <w:szCs w:val="24"/>
        </w:rPr>
        <w:t xml:space="preserve">ориентироваться в разных жанрах музыкально-поэтического фольклора народов России (в том числе родного края); </w:t>
      </w:r>
    </w:p>
    <w:p w:rsidR="007870DD" w:rsidRPr="00623BBF" w:rsidRDefault="007870DD" w:rsidP="00C92FF5">
      <w:pPr>
        <w:jc w:val="both"/>
        <w:rPr>
          <w:kern w:val="2"/>
          <w:sz w:val="24"/>
          <w:szCs w:val="24"/>
        </w:rPr>
      </w:pPr>
      <w:r w:rsidRPr="00623BBF">
        <w:rPr>
          <w:sz w:val="24"/>
          <w:szCs w:val="24"/>
        </w:rPr>
        <w:t>наблюдать за процессом музыкального развития на основе сходства и различия интонаций, тем, образов, их изменения; понимать причинно-следственные связи развития музыкальных образов и их взаимодействия;</w:t>
      </w:r>
    </w:p>
    <w:p w:rsidR="007870DD" w:rsidRPr="00623BBF" w:rsidRDefault="007870DD" w:rsidP="00C92FF5">
      <w:pPr>
        <w:jc w:val="both"/>
        <w:rPr>
          <w:kern w:val="2"/>
          <w:sz w:val="24"/>
          <w:szCs w:val="24"/>
        </w:rPr>
      </w:pPr>
      <w:r w:rsidRPr="00623BBF">
        <w:rPr>
          <w:sz w:val="24"/>
          <w:szCs w:val="24"/>
        </w:rPr>
        <w:t>моделировать музыкальные характеристики героев, прогнозировать ход развития событий «музыкальной истории»;</w:t>
      </w:r>
    </w:p>
    <w:p w:rsidR="007870DD" w:rsidRPr="00623BBF" w:rsidRDefault="007870DD" w:rsidP="00C92FF5">
      <w:pPr>
        <w:jc w:val="both"/>
        <w:rPr>
          <w:sz w:val="24"/>
          <w:szCs w:val="24"/>
        </w:rPr>
      </w:pPr>
      <w:r w:rsidRPr="00623BBF">
        <w:rPr>
          <w:sz w:val="24"/>
          <w:szCs w:val="24"/>
        </w:rPr>
        <w:t>использовать графическую запись для ориентации в музыкальном произведении в разных видах музыкальной деятельности;</w:t>
      </w:r>
    </w:p>
    <w:p w:rsidR="007870DD" w:rsidRPr="00623BBF" w:rsidRDefault="007870DD" w:rsidP="00C92FF5">
      <w:pPr>
        <w:jc w:val="both"/>
        <w:rPr>
          <w:sz w:val="24"/>
          <w:szCs w:val="24"/>
        </w:rPr>
      </w:pPr>
      <w:r w:rsidRPr="00623BBF">
        <w:rPr>
          <w:kern w:val="2"/>
          <w:sz w:val="24"/>
          <w:szCs w:val="24"/>
        </w:rPr>
        <w:t xml:space="preserve">воплощать </w:t>
      </w:r>
      <w:r w:rsidRPr="00623BBF">
        <w:rPr>
          <w:sz w:val="24"/>
          <w:szCs w:val="24"/>
        </w:rPr>
        <w:t>художественно-образное содержание, интонационно-мелодические особенности народной и профессиональной музыки</w:t>
      </w:r>
      <w:r w:rsidRPr="00623BBF">
        <w:rPr>
          <w:kern w:val="2"/>
          <w:sz w:val="24"/>
          <w:szCs w:val="24"/>
        </w:rPr>
        <w:t xml:space="preserve"> </w:t>
      </w:r>
      <w:r w:rsidRPr="00623BBF">
        <w:rPr>
          <w:sz w:val="24"/>
          <w:szCs w:val="24"/>
        </w:rPr>
        <w:t xml:space="preserve">(в пении, слове, движении, игре на простейших музыкальных инструментах) </w:t>
      </w:r>
      <w:r w:rsidRPr="00623BBF">
        <w:rPr>
          <w:kern w:val="2"/>
          <w:sz w:val="24"/>
          <w:szCs w:val="24"/>
        </w:rPr>
        <w:t xml:space="preserve">выражать свое отношение к музыке </w:t>
      </w:r>
      <w:r w:rsidRPr="00623BBF">
        <w:rPr>
          <w:sz w:val="24"/>
          <w:szCs w:val="24"/>
        </w:rPr>
        <w:t>в различных видах музыкально-творческой деятельности</w:t>
      </w:r>
      <w:r w:rsidRPr="00623BBF">
        <w:rPr>
          <w:kern w:val="2"/>
          <w:sz w:val="24"/>
          <w:szCs w:val="24"/>
        </w:rPr>
        <w:t xml:space="preserve">; </w:t>
      </w:r>
    </w:p>
    <w:p w:rsidR="007870DD" w:rsidRPr="00623BBF" w:rsidRDefault="007870DD" w:rsidP="00C92FF5">
      <w:pPr>
        <w:jc w:val="both"/>
        <w:rPr>
          <w:sz w:val="24"/>
          <w:szCs w:val="24"/>
        </w:rPr>
      </w:pPr>
      <w:r w:rsidRPr="00623BBF">
        <w:rPr>
          <w:sz w:val="24"/>
          <w:szCs w:val="24"/>
        </w:rPr>
        <w:t xml:space="preserve">планировать и участвовать в коллективной деятельности по созданию инсценировок музыкально-сценических произведений, интерпретаций инструментальных произведений в пластическом интонировании; </w:t>
      </w:r>
    </w:p>
    <w:p w:rsidR="007870DD" w:rsidRPr="00623BBF" w:rsidRDefault="007870DD" w:rsidP="00C92FF5">
      <w:pPr>
        <w:jc w:val="both"/>
        <w:rPr>
          <w:sz w:val="24"/>
          <w:szCs w:val="24"/>
          <w:u w:val="single"/>
        </w:rPr>
      </w:pPr>
      <w:r w:rsidRPr="00623BBF">
        <w:rPr>
          <w:sz w:val="24"/>
          <w:szCs w:val="24"/>
          <w:u w:val="single"/>
        </w:rPr>
        <w:t>Учащиеся получат возможность научиться:</w:t>
      </w:r>
    </w:p>
    <w:p w:rsidR="007870DD" w:rsidRPr="00623BBF" w:rsidRDefault="007870DD" w:rsidP="00C92FF5">
      <w:pPr>
        <w:jc w:val="both"/>
        <w:rPr>
          <w:sz w:val="24"/>
          <w:szCs w:val="24"/>
        </w:rPr>
      </w:pPr>
      <w:r w:rsidRPr="00623BBF">
        <w:rPr>
          <w:sz w:val="24"/>
          <w:szCs w:val="24"/>
        </w:rPr>
        <w:t>ориентироваться в нотном письме при исполнении простых мелодий;</w:t>
      </w:r>
    </w:p>
    <w:p w:rsidR="007870DD" w:rsidRPr="00623BBF" w:rsidRDefault="007870DD" w:rsidP="00C92FF5">
      <w:pPr>
        <w:jc w:val="both"/>
        <w:rPr>
          <w:sz w:val="24"/>
          <w:szCs w:val="24"/>
        </w:rPr>
      </w:pPr>
      <w:r w:rsidRPr="00623BBF">
        <w:rPr>
          <w:sz w:val="24"/>
          <w:szCs w:val="24"/>
        </w:rPr>
        <w:t>творческой самореализации в процессе осуществления собственных музыкально-исполнительских замыслов в различных видах музыкальной деятельности;</w:t>
      </w:r>
    </w:p>
    <w:p w:rsidR="007870DD" w:rsidRPr="00623BBF" w:rsidRDefault="007870DD" w:rsidP="00C92FF5">
      <w:pPr>
        <w:jc w:val="both"/>
        <w:rPr>
          <w:sz w:val="24"/>
          <w:szCs w:val="24"/>
        </w:rPr>
      </w:pPr>
      <w:r w:rsidRPr="00623BBF">
        <w:rPr>
          <w:sz w:val="24"/>
          <w:szCs w:val="24"/>
        </w:rPr>
        <w:t xml:space="preserve">организовывать культурный досуг, самостоятельную музыкально-творческую деятельность, музицировать и использовать ИКТ в музыкальном </w:t>
      </w:r>
      <w:r w:rsidRPr="00623BBF">
        <w:rPr>
          <w:sz w:val="24"/>
          <w:szCs w:val="24"/>
        </w:rPr>
        <w:lastRenderedPageBreak/>
        <w:t>творчестве;</w:t>
      </w:r>
    </w:p>
    <w:p w:rsidR="00F779D8" w:rsidRPr="00623BBF" w:rsidRDefault="007870DD" w:rsidP="00C92FF5">
      <w:pPr>
        <w:jc w:val="both"/>
        <w:rPr>
          <w:sz w:val="24"/>
          <w:szCs w:val="24"/>
        </w:rPr>
      </w:pPr>
      <w:r w:rsidRPr="00623BBF">
        <w:rPr>
          <w:sz w:val="24"/>
          <w:szCs w:val="24"/>
        </w:rPr>
        <w:t>оказывать помощь в организации и проведении школьных культурно-массовых мероприятий, представлять широкой публике результаты собственной музыкально-творческой деятельности, собирать музыкальные к</w:t>
      </w:r>
      <w:r w:rsidR="00F779D8" w:rsidRPr="00623BBF">
        <w:rPr>
          <w:sz w:val="24"/>
          <w:szCs w:val="24"/>
        </w:rPr>
        <w:t>оллекции (фонотека, видеотека).</w:t>
      </w:r>
    </w:p>
    <w:p w:rsidR="0002647D" w:rsidRPr="00623BBF" w:rsidRDefault="0002647D" w:rsidP="00C92FF5">
      <w:pPr>
        <w:jc w:val="both"/>
        <w:rPr>
          <w:b/>
          <w:sz w:val="24"/>
          <w:szCs w:val="24"/>
        </w:rPr>
      </w:pPr>
    </w:p>
    <w:p w:rsidR="00F56A55" w:rsidRPr="00623BBF" w:rsidRDefault="003430CB" w:rsidP="00C92FF5">
      <w:pPr>
        <w:jc w:val="both"/>
        <w:rPr>
          <w:b/>
          <w:sz w:val="24"/>
          <w:szCs w:val="24"/>
        </w:rPr>
      </w:pPr>
      <w:r w:rsidRPr="00623BBF">
        <w:rPr>
          <w:b/>
          <w:sz w:val="24"/>
          <w:szCs w:val="24"/>
        </w:rPr>
        <w:t xml:space="preserve">          </w:t>
      </w:r>
      <w:r w:rsidR="00C92FF5" w:rsidRPr="00623BBF">
        <w:rPr>
          <w:b/>
          <w:sz w:val="24"/>
          <w:szCs w:val="24"/>
        </w:rPr>
        <w:t xml:space="preserve"> </w:t>
      </w:r>
      <w:r w:rsidR="00F56A55" w:rsidRPr="00623BBF">
        <w:rPr>
          <w:b/>
          <w:sz w:val="24"/>
          <w:szCs w:val="24"/>
        </w:rPr>
        <w:t xml:space="preserve"> Содержание</w:t>
      </w:r>
      <w:r w:rsidR="00F56A55" w:rsidRPr="00623BBF">
        <w:rPr>
          <w:sz w:val="24"/>
          <w:szCs w:val="24"/>
        </w:rPr>
        <w:t xml:space="preserve"> раскрывается в учебных темах каждого полугодия.</w:t>
      </w:r>
    </w:p>
    <w:p w:rsidR="00F56A55" w:rsidRPr="00623BBF" w:rsidRDefault="00F56A55" w:rsidP="00C92FF5">
      <w:pPr>
        <w:ind w:firstLine="851"/>
        <w:jc w:val="both"/>
        <w:rPr>
          <w:sz w:val="24"/>
          <w:szCs w:val="24"/>
        </w:rPr>
      </w:pPr>
      <w:r w:rsidRPr="00623BBF">
        <w:rPr>
          <w:spacing w:val="-1"/>
          <w:sz w:val="24"/>
          <w:szCs w:val="24"/>
        </w:rPr>
        <w:t xml:space="preserve">Тема первого полугодия «Музыка и литература» развивается через раскрытие таких </w:t>
      </w:r>
      <w:r w:rsidRPr="00623BBF">
        <w:rPr>
          <w:spacing w:val="-6"/>
          <w:sz w:val="24"/>
          <w:szCs w:val="24"/>
        </w:rPr>
        <w:t>важных тем, как определение интонационного сходства и различия музыки и литературы, выяс</w:t>
      </w:r>
      <w:r w:rsidRPr="00623BBF">
        <w:rPr>
          <w:spacing w:val="-6"/>
          <w:sz w:val="24"/>
          <w:szCs w:val="24"/>
        </w:rPr>
        <w:softHyphen/>
      </w:r>
      <w:r w:rsidRPr="00623BBF">
        <w:rPr>
          <w:spacing w:val="-5"/>
          <w:sz w:val="24"/>
          <w:szCs w:val="24"/>
        </w:rPr>
        <w:t>нение общности и специфики жанров и выразительных средств музыки и литературы. Взаимо</w:t>
      </w:r>
      <w:r w:rsidRPr="00623BBF">
        <w:rPr>
          <w:spacing w:val="-5"/>
          <w:sz w:val="24"/>
          <w:szCs w:val="24"/>
        </w:rPr>
        <w:softHyphen/>
        <w:t>действие музыки и литературы раскрывается в основном на образцах вокальной музыки и му</w:t>
      </w:r>
      <w:r w:rsidRPr="00623BBF">
        <w:rPr>
          <w:spacing w:val="-5"/>
          <w:sz w:val="24"/>
          <w:szCs w:val="24"/>
        </w:rPr>
        <w:softHyphen/>
      </w:r>
      <w:r w:rsidRPr="00623BBF">
        <w:rPr>
          <w:sz w:val="24"/>
          <w:szCs w:val="24"/>
        </w:rPr>
        <w:t>зыкально-театральных жанров.</w:t>
      </w:r>
    </w:p>
    <w:p w:rsidR="00F56A55" w:rsidRPr="00623BBF" w:rsidRDefault="00F56A55" w:rsidP="00C92FF5">
      <w:pPr>
        <w:ind w:firstLine="851"/>
        <w:jc w:val="both"/>
        <w:rPr>
          <w:sz w:val="24"/>
          <w:szCs w:val="24"/>
        </w:rPr>
      </w:pPr>
      <w:r w:rsidRPr="00623BBF">
        <w:rPr>
          <w:spacing w:val="-5"/>
          <w:sz w:val="24"/>
          <w:szCs w:val="24"/>
        </w:rPr>
        <w:t>Тема второго полугодия «Музыка и изобразительное искусство» строится на выявлении многосторонних связей между музыкой и изобразительным искусством, усвоение темы направ</w:t>
      </w:r>
      <w:r w:rsidRPr="00623BBF">
        <w:rPr>
          <w:spacing w:val="-5"/>
          <w:sz w:val="24"/>
          <w:szCs w:val="24"/>
        </w:rPr>
        <w:softHyphen/>
        <w:t>лено на формирование умений: представлять зрительный (живописный) образ музыки, интона</w:t>
      </w:r>
      <w:r w:rsidRPr="00623BBF">
        <w:rPr>
          <w:spacing w:val="-5"/>
          <w:sz w:val="24"/>
          <w:szCs w:val="24"/>
        </w:rPr>
        <w:softHyphen/>
      </w:r>
      <w:r w:rsidRPr="00623BBF">
        <w:rPr>
          <w:sz w:val="24"/>
          <w:szCs w:val="24"/>
        </w:rPr>
        <w:t>ционно представлять (слышать) художественные образы.</w:t>
      </w:r>
    </w:p>
    <w:p w:rsidR="00F56A55" w:rsidRPr="00623BBF" w:rsidRDefault="00F56A55" w:rsidP="00C92FF5">
      <w:pPr>
        <w:ind w:firstLine="851"/>
        <w:jc w:val="both"/>
        <w:rPr>
          <w:sz w:val="24"/>
          <w:szCs w:val="24"/>
        </w:rPr>
      </w:pPr>
      <w:r w:rsidRPr="00623BBF">
        <w:rPr>
          <w:spacing w:val="-4"/>
          <w:sz w:val="24"/>
          <w:szCs w:val="24"/>
        </w:rPr>
        <w:t xml:space="preserve">Содержание уроков музыки в 5 классе последовательно развивает идеи начальной школы </w:t>
      </w:r>
      <w:r w:rsidRPr="00623BBF">
        <w:rPr>
          <w:spacing w:val="-6"/>
          <w:sz w:val="24"/>
          <w:szCs w:val="24"/>
        </w:rPr>
        <w:t>и направлено на расширение художественного кругозора учащихся, тем самым углубляя вос</w:t>
      </w:r>
      <w:r w:rsidRPr="00623BBF">
        <w:rPr>
          <w:spacing w:val="-6"/>
          <w:sz w:val="24"/>
          <w:szCs w:val="24"/>
        </w:rPr>
        <w:softHyphen/>
        <w:t>приятие, познание музыки. Приоритетным направлением содержания программы и УМК по-</w:t>
      </w:r>
      <w:r w:rsidRPr="00623BBF">
        <w:rPr>
          <w:spacing w:val="-5"/>
          <w:sz w:val="24"/>
          <w:szCs w:val="24"/>
        </w:rPr>
        <w:t>прежнему остается русская музыкальная культура. Фольклор, классическое наследие, музыка религиозной традиции, современные музыкальные направления музыкального искусства фор</w:t>
      </w:r>
      <w:r w:rsidRPr="00623BBF">
        <w:rPr>
          <w:spacing w:val="-5"/>
          <w:sz w:val="24"/>
          <w:szCs w:val="24"/>
        </w:rPr>
        <w:softHyphen/>
      </w:r>
      <w:r w:rsidRPr="00623BBF">
        <w:rPr>
          <w:sz w:val="24"/>
          <w:szCs w:val="24"/>
        </w:rPr>
        <w:t xml:space="preserve">мируют у учащихся национальное самосознание, бережное отношение к родным истокам, </w:t>
      </w:r>
      <w:r w:rsidRPr="00623BBF">
        <w:rPr>
          <w:spacing w:val="-5"/>
          <w:sz w:val="24"/>
          <w:szCs w:val="24"/>
        </w:rPr>
        <w:t xml:space="preserve">к традициям своего народа, понимание значимости своей культуры в художественной картине </w:t>
      </w:r>
      <w:r w:rsidRPr="00623BBF">
        <w:rPr>
          <w:sz w:val="24"/>
          <w:szCs w:val="24"/>
        </w:rPr>
        <w:t>мира.</w:t>
      </w:r>
    </w:p>
    <w:p w:rsidR="00F56A55" w:rsidRPr="00623BBF" w:rsidRDefault="00F56A55" w:rsidP="00C92FF5">
      <w:pPr>
        <w:ind w:firstLine="851"/>
        <w:jc w:val="both"/>
        <w:rPr>
          <w:sz w:val="24"/>
          <w:szCs w:val="24"/>
        </w:rPr>
      </w:pPr>
      <w:r w:rsidRPr="00623BBF">
        <w:rPr>
          <w:spacing w:val="-3"/>
          <w:sz w:val="24"/>
          <w:szCs w:val="24"/>
        </w:rPr>
        <w:t>Одной из актуальных задач современного образования и воспитания является обращение к национальным, культурным традициям своего народа, родного края, формирование у под</w:t>
      </w:r>
      <w:r w:rsidRPr="00623BBF">
        <w:rPr>
          <w:spacing w:val="-3"/>
          <w:sz w:val="24"/>
          <w:szCs w:val="24"/>
        </w:rPr>
        <w:softHyphen/>
      </w:r>
      <w:r w:rsidRPr="00623BBF">
        <w:rPr>
          <w:spacing w:val="-1"/>
          <w:sz w:val="24"/>
          <w:szCs w:val="24"/>
        </w:rPr>
        <w:t xml:space="preserve">растающего поколения интереса и уважения к своим истокам. </w:t>
      </w:r>
      <w:r w:rsidRPr="00623BBF">
        <w:rPr>
          <w:sz w:val="24"/>
          <w:szCs w:val="24"/>
        </w:rPr>
        <w:t>Поэтому в содержание рабочей программы для 5 клас</w:t>
      </w:r>
      <w:r w:rsidRPr="00623BBF">
        <w:rPr>
          <w:sz w:val="24"/>
          <w:szCs w:val="24"/>
        </w:rPr>
        <w:softHyphen/>
      </w:r>
      <w:r w:rsidRPr="00623BBF">
        <w:rPr>
          <w:spacing w:val="-7"/>
          <w:sz w:val="24"/>
          <w:szCs w:val="24"/>
        </w:rPr>
        <w:t xml:space="preserve">са введен региональный компонент в следующих темах: «Вокальная музыка», «Вторая </w:t>
      </w:r>
      <w:r w:rsidRPr="00623BBF">
        <w:rPr>
          <w:spacing w:val="-3"/>
          <w:sz w:val="24"/>
          <w:szCs w:val="24"/>
        </w:rPr>
        <w:t>жизнь песни. Живительный родник творчества». При этом учтено, что этот учебный материал не входит в обязательный минимум содержания основных образовательных программ и отне</w:t>
      </w:r>
      <w:r w:rsidRPr="00623BBF">
        <w:rPr>
          <w:spacing w:val="-3"/>
          <w:sz w:val="24"/>
          <w:szCs w:val="24"/>
        </w:rPr>
        <w:softHyphen/>
      </w:r>
      <w:r w:rsidRPr="00623BBF">
        <w:rPr>
          <w:sz w:val="24"/>
          <w:szCs w:val="24"/>
        </w:rPr>
        <w:t>сен к элементам дополнительного (необязательного) содержания.</w:t>
      </w:r>
    </w:p>
    <w:p w:rsidR="00F56A55" w:rsidRPr="00623BBF" w:rsidRDefault="00F56A55" w:rsidP="00C92FF5">
      <w:pPr>
        <w:ind w:firstLine="851"/>
        <w:jc w:val="both"/>
        <w:rPr>
          <w:sz w:val="24"/>
          <w:szCs w:val="24"/>
        </w:rPr>
      </w:pPr>
      <w:r w:rsidRPr="00623BBF">
        <w:rPr>
          <w:sz w:val="24"/>
          <w:szCs w:val="24"/>
        </w:rPr>
        <w:t>Ценностные ориентиры содержания учебного предмета</w:t>
      </w:r>
    </w:p>
    <w:p w:rsidR="00F56A55" w:rsidRPr="00623BBF" w:rsidRDefault="00F56A55" w:rsidP="00C92FF5">
      <w:pPr>
        <w:ind w:firstLine="851"/>
        <w:jc w:val="both"/>
        <w:rPr>
          <w:sz w:val="24"/>
          <w:szCs w:val="24"/>
        </w:rPr>
      </w:pPr>
      <w:r w:rsidRPr="00623BBF">
        <w:rPr>
          <w:sz w:val="24"/>
          <w:szCs w:val="24"/>
        </w:rPr>
        <w:t>Основными ценностными ориентирами содержания предмета являются:</w:t>
      </w:r>
    </w:p>
    <w:p w:rsidR="00F56A55" w:rsidRPr="00623BBF" w:rsidRDefault="00F56A55" w:rsidP="00C92FF5">
      <w:pPr>
        <w:ind w:firstLine="851"/>
        <w:jc w:val="both"/>
        <w:rPr>
          <w:sz w:val="24"/>
          <w:szCs w:val="24"/>
        </w:rPr>
      </w:pPr>
      <w:r w:rsidRPr="00623BBF">
        <w:rPr>
          <w:sz w:val="24"/>
          <w:szCs w:val="24"/>
        </w:rPr>
        <w:t xml:space="preserve">1. Воспитание эмоционально-ценностного отношения к музыке в процессе освоения содержания музыкальных произведений как опыта обобщения и осмысления жизни человека, его чувств и мыслей. </w:t>
      </w:r>
    </w:p>
    <w:p w:rsidR="00F56A55" w:rsidRPr="00623BBF" w:rsidRDefault="00F56A55" w:rsidP="00C92FF5">
      <w:pPr>
        <w:ind w:firstLine="851"/>
        <w:jc w:val="both"/>
        <w:rPr>
          <w:sz w:val="24"/>
          <w:szCs w:val="24"/>
        </w:rPr>
      </w:pPr>
      <w:r w:rsidRPr="00623BBF">
        <w:rPr>
          <w:sz w:val="24"/>
          <w:szCs w:val="24"/>
        </w:rPr>
        <w:t xml:space="preserve">2. Формирование музыкальной картины мира во взаимодействии народного и профессионального творчества, композиторских, национальных и эпохальных стилей, музыкальных произведений разных жанров, форм и типов драматургии. </w:t>
      </w:r>
    </w:p>
    <w:p w:rsidR="00F56A55" w:rsidRPr="00623BBF" w:rsidRDefault="00F56A55" w:rsidP="00C92FF5">
      <w:pPr>
        <w:ind w:firstLine="851"/>
        <w:jc w:val="both"/>
        <w:rPr>
          <w:sz w:val="24"/>
          <w:szCs w:val="24"/>
        </w:rPr>
      </w:pPr>
      <w:r w:rsidRPr="00623BBF">
        <w:rPr>
          <w:sz w:val="24"/>
          <w:szCs w:val="24"/>
        </w:rPr>
        <w:t>3. Формирование интонационно-слухового опыта школьников, как сферы невербального общения, значимой для воспитания воображения и интуиции, эмоциональной отзывчивости, способности к сопереживанию.</w:t>
      </w:r>
    </w:p>
    <w:p w:rsidR="00F56A55" w:rsidRPr="00623BBF" w:rsidRDefault="00F56A55" w:rsidP="00C92FF5">
      <w:pPr>
        <w:ind w:firstLine="851"/>
        <w:jc w:val="both"/>
        <w:rPr>
          <w:sz w:val="24"/>
          <w:szCs w:val="24"/>
        </w:rPr>
      </w:pPr>
      <w:r w:rsidRPr="00623BBF">
        <w:rPr>
          <w:sz w:val="24"/>
          <w:szCs w:val="24"/>
        </w:rPr>
        <w:t>4. Развитие гибкого интонационно-образного мышления, позволяющего школьникам адекватно воспринимать произведения разнообразных жанров и форм, глубоко погружаться в наиболее значимые из них, схватывать существенные черты, типичные для ряда произведений.</w:t>
      </w:r>
    </w:p>
    <w:p w:rsidR="00F56A55" w:rsidRPr="00623BBF" w:rsidRDefault="00F56A55" w:rsidP="00C92FF5">
      <w:pPr>
        <w:ind w:firstLine="851"/>
        <w:jc w:val="both"/>
        <w:rPr>
          <w:rFonts w:eastAsia="Calibri"/>
          <w:sz w:val="24"/>
          <w:szCs w:val="24"/>
          <w:lang w:eastAsia="en-US"/>
        </w:rPr>
      </w:pPr>
      <w:r w:rsidRPr="00623BBF">
        <w:rPr>
          <w:sz w:val="24"/>
          <w:szCs w:val="24"/>
        </w:rPr>
        <w:t>5. Разнообразие видов исполнительской музыкальной деятельности помогает учащимся войти в мир музыкального искусства, развить музыкальную память, воспитать художественный вкус.</w:t>
      </w:r>
      <w:r w:rsidRPr="00623BBF">
        <w:rPr>
          <w:rFonts w:eastAsia="Calibri"/>
          <w:sz w:val="24"/>
          <w:szCs w:val="24"/>
          <w:lang w:eastAsia="en-US"/>
        </w:rPr>
        <w:t xml:space="preserve"> </w:t>
      </w:r>
    </w:p>
    <w:p w:rsidR="00F56A55" w:rsidRPr="00623BBF" w:rsidRDefault="00F56A55" w:rsidP="00C92FF5">
      <w:pPr>
        <w:ind w:firstLine="851"/>
        <w:jc w:val="both"/>
        <w:rPr>
          <w:sz w:val="24"/>
          <w:szCs w:val="24"/>
        </w:rPr>
      </w:pPr>
      <w:r w:rsidRPr="00623BBF">
        <w:rPr>
          <w:sz w:val="24"/>
          <w:szCs w:val="24"/>
        </w:rPr>
        <w:t>6. Ориентация музыкально-исполнительской деятельности школьников на наиболее ин</w:t>
      </w:r>
      <w:r w:rsidR="00C92FF5" w:rsidRPr="00623BBF">
        <w:rPr>
          <w:sz w:val="24"/>
          <w:szCs w:val="24"/>
        </w:rPr>
        <w:t>тегративные ее виды (</w:t>
      </w:r>
      <w:proofErr w:type="spellStart"/>
      <w:r w:rsidR="00C92FF5" w:rsidRPr="00623BBF">
        <w:rPr>
          <w:sz w:val="24"/>
          <w:szCs w:val="24"/>
        </w:rPr>
        <w:t>дери</w:t>
      </w:r>
      <w:r w:rsidRPr="00623BBF">
        <w:rPr>
          <w:sz w:val="24"/>
          <w:szCs w:val="24"/>
        </w:rPr>
        <w:t>жирование</w:t>
      </w:r>
      <w:proofErr w:type="spellEnd"/>
      <w:r w:rsidRPr="00623BBF">
        <w:rPr>
          <w:sz w:val="24"/>
          <w:szCs w:val="24"/>
        </w:rPr>
        <w:t xml:space="preserve"> и режиссура) создает условия для целостного охвата музыкального произведения в единстве его содержания и формы.</w:t>
      </w:r>
    </w:p>
    <w:p w:rsidR="00F56A55" w:rsidRPr="00623BBF" w:rsidRDefault="00F56A55" w:rsidP="00C92FF5">
      <w:pPr>
        <w:ind w:firstLine="851"/>
        <w:jc w:val="both"/>
        <w:rPr>
          <w:sz w:val="24"/>
          <w:szCs w:val="24"/>
        </w:rPr>
      </w:pPr>
      <w:r w:rsidRPr="00623BBF">
        <w:rPr>
          <w:sz w:val="24"/>
          <w:szCs w:val="24"/>
        </w:rPr>
        <w:t xml:space="preserve">7. Воспитание потребности школьников в музыкальном творчестве как форме самовыражения на основе импровизации и исполнительской интерпретации музыкальных произведений. </w:t>
      </w:r>
    </w:p>
    <w:p w:rsidR="00F56A55" w:rsidRPr="00623BBF" w:rsidRDefault="00F56A55" w:rsidP="00C92FF5">
      <w:pPr>
        <w:ind w:firstLine="851"/>
        <w:jc w:val="both"/>
        <w:rPr>
          <w:sz w:val="24"/>
          <w:szCs w:val="24"/>
        </w:rPr>
      </w:pPr>
      <w:r w:rsidRPr="00623BBF">
        <w:rPr>
          <w:sz w:val="24"/>
          <w:szCs w:val="24"/>
        </w:rPr>
        <w:t xml:space="preserve">8. Формирование у учащихся умения решать музыкально-творческие задачи не только на уроке, но и во внеурочной деятельности, </w:t>
      </w:r>
      <w:r w:rsidRPr="00623BBF">
        <w:rPr>
          <w:sz w:val="24"/>
          <w:szCs w:val="24"/>
        </w:rPr>
        <w:lastRenderedPageBreak/>
        <w:t>принимать участие в художественных проектах класса, школы, культурных событиях села, города, района и др.</w:t>
      </w:r>
    </w:p>
    <w:p w:rsidR="007870DD" w:rsidRPr="00623BBF" w:rsidRDefault="007870DD" w:rsidP="00505243">
      <w:pPr>
        <w:ind w:firstLine="567"/>
        <w:jc w:val="both"/>
        <w:rPr>
          <w:sz w:val="24"/>
          <w:szCs w:val="24"/>
        </w:rPr>
      </w:pPr>
      <w:r w:rsidRPr="00623BBF">
        <w:rPr>
          <w:sz w:val="24"/>
          <w:szCs w:val="24"/>
        </w:rPr>
        <w:t>Программа состоит из двух разделов, соответствующих темам «Музыка и литература» и «Музыка и изобразительное искусство». Такое деление учебного материала весьма условно, так как знакомство с музыкальным произведением всегда предполагает его рассмотрение в содружестве муз, что особенно ярко проявляется на страницах учебника и творческой тетради.</w:t>
      </w:r>
    </w:p>
    <w:p w:rsidR="007870DD" w:rsidRPr="00623BBF" w:rsidRDefault="007870DD" w:rsidP="00C92FF5">
      <w:pPr>
        <w:jc w:val="both"/>
        <w:rPr>
          <w:b/>
          <w:sz w:val="24"/>
          <w:szCs w:val="24"/>
        </w:rPr>
      </w:pPr>
      <w:r w:rsidRPr="00623BBF">
        <w:rPr>
          <w:b/>
          <w:sz w:val="24"/>
          <w:szCs w:val="24"/>
        </w:rPr>
        <w:t>Тема 1 полугодия:  “Музыка и литература” (16 часов)</w:t>
      </w:r>
    </w:p>
    <w:p w:rsidR="007870DD" w:rsidRPr="00623BBF" w:rsidRDefault="007870DD" w:rsidP="00C92FF5">
      <w:pPr>
        <w:jc w:val="both"/>
        <w:rPr>
          <w:sz w:val="24"/>
          <w:szCs w:val="24"/>
        </w:rPr>
      </w:pPr>
      <w:r w:rsidRPr="00623BBF">
        <w:rPr>
          <w:sz w:val="24"/>
          <w:szCs w:val="24"/>
        </w:rPr>
        <w:t>Взаимодействие музыки и литературы раскрывается на образцах вокальной музыки. Это, прежде всего такие жанры, в основе которых лежит поэзия, – песня, романс, опера. Художественный смысл и возможности программной музыки (сюита, концерт, симфония), а также таких инструментальных произведений, в которых получили вторую жизнь народные мелодии, церковные напевы, интонации колокольных звонов.</w:t>
      </w:r>
    </w:p>
    <w:p w:rsidR="007870DD" w:rsidRPr="00623BBF" w:rsidRDefault="007870DD" w:rsidP="00C92FF5">
      <w:pPr>
        <w:jc w:val="both"/>
        <w:rPr>
          <w:sz w:val="24"/>
          <w:szCs w:val="24"/>
        </w:rPr>
      </w:pPr>
      <w:r w:rsidRPr="00623BBF">
        <w:rPr>
          <w:sz w:val="24"/>
          <w:szCs w:val="24"/>
        </w:rPr>
        <w:t xml:space="preserve">Значимость музыки в жизни человека благодаря вдумчивому чтению литературных произведений, на страницах которых «звучит» музыка. Она нередко становится одним из действующих лиц сказки или народного сказания, рассказа или повести, древнего мифа или легенды. Что роднит музыку с литературой. Сюжеты, темы, образы искусства. Интонационные особенности языка народной, профессиональной, религиозной музыки (музыка русская и зарубежная, старинная и современная). Специфика средств художественной выразительности каждого из искусств. Вокальная музыка. Фольклор в музыке русских композиторов. Жанры инструментальной и вокальной музыки. Вторая жизнь песни. Писатели и поэты о музыке и музыкантах. Путешествия в музыкальный театр: опера, балет, мюзикл. Музыка в театре, кино, на телевидении.  Использование различных форм </w:t>
      </w:r>
      <w:proofErr w:type="spellStart"/>
      <w:r w:rsidRPr="00623BBF">
        <w:rPr>
          <w:sz w:val="24"/>
          <w:szCs w:val="24"/>
        </w:rPr>
        <w:t>музицирования</w:t>
      </w:r>
      <w:proofErr w:type="spellEnd"/>
      <w:r w:rsidRPr="00623BBF">
        <w:rPr>
          <w:sz w:val="24"/>
          <w:szCs w:val="24"/>
        </w:rPr>
        <w:t xml:space="preserve"> и творческих заданий в освоении содержания музыкальных образов.  Выявление общности и специфики жанров и выразительных средств музыки и литературы.</w:t>
      </w:r>
    </w:p>
    <w:p w:rsidR="007870DD" w:rsidRPr="00623BBF" w:rsidRDefault="007870DD" w:rsidP="00C92FF5">
      <w:pPr>
        <w:jc w:val="both"/>
        <w:rPr>
          <w:b/>
          <w:sz w:val="24"/>
          <w:szCs w:val="24"/>
        </w:rPr>
      </w:pPr>
      <w:r w:rsidRPr="00623BBF">
        <w:rPr>
          <w:b/>
          <w:sz w:val="24"/>
          <w:szCs w:val="24"/>
        </w:rPr>
        <w:t>Тема 2 полугодия: “Музыка и изобразительное искусство” (18 часов)</w:t>
      </w:r>
    </w:p>
    <w:p w:rsidR="007870DD" w:rsidRPr="00623BBF" w:rsidRDefault="007870DD" w:rsidP="00C92FF5">
      <w:pPr>
        <w:jc w:val="both"/>
        <w:rPr>
          <w:sz w:val="24"/>
          <w:szCs w:val="24"/>
        </w:rPr>
      </w:pPr>
      <w:r w:rsidRPr="00623BBF">
        <w:rPr>
          <w:sz w:val="24"/>
          <w:szCs w:val="24"/>
        </w:rPr>
        <w:t>Выявление многосторонних связей между музыкой и изобразительным искусством. Взаимодействие трех искусств – музыки, литературы, изобразительного искусства – наиболее ярко раскрывается при знакомстве с такими жанрами музыкального искусства, как опера, балет, мюзикл, а также с произведениями религиозного искусства («синтез иску</w:t>
      </w:r>
      <w:proofErr w:type="gramStart"/>
      <w:r w:rsidRPr="00623BBF">
        <w:rPr>
          <w:sz w:val="24"/>
          <w:szCs w:val="24"/>
        </w:rPr>
        <w:t>сств в хр</w:t>
      </w:r>
      <w:proofErr w:type="gramEnd"/>
      <w:r w:rsidRPr="00623BBF">
        <w:rPr>
          <w:sz w:val="24"/>
          <w:szCs w:val="24"/>
        </w:rPr>
        <w:t xml:space="preserve">аме»), народного творчества. Вслушиваясь в музыку, мысленно представить ее зрительный (живописный) образ, а всматриваясь в произведение изобразительного искусства, услышать в своем воображении ту или иную музыку. Выявление сходства и различия жизненного содержания образов и способов и приемов их воплощения. Взаимодействие музыки с изобразительным искусством. Исторические события, картины природы, разнообразные характеры, портреты людей в различных видах искусства. Образ музыки разных эпох в изобразительном искусстве. </w:t>
      </w:r>
      <w:proofErr w:type="gramStart"/>
      <w:r w:rsidRPr="00623BBF">
        <w:rPr>
          <w:sz w:val="24"/>
          <w:szCs w:val="24"/>
        </w:rPr>
        <w:t>Небесное</w:t>
      </w:r>
      <w:proofErr w:type="gramEnd"/>
      <w:r w:rsidRPr="00623BBF">
        <w:rPr>
          <w:sz w:val="24"/>
          <w:szCs w:val="24"/>
        </w:rPr>
        <w:t xml:space="preserve"> и земное в звуках и красках. Исторические события в музыке: через прошлое к настоящему. Музыкальная живопись и живописная музыка. </w:t>
      </w:r>
      <w:proofErr w:type="spellStart"/>
      <w:r w:rsidRPr="00623BBF">
        <w:rPr>
          <w:sz w:val="24"/>
          <w:szCs w:val="24"/>
        </w:rPr>
        <w:t>Колокольность</w:t>
      </w:r>
      <w:proofErr w:type="spellEnd"/>
      <w:r w:rsidRPr="00623BBF">
        <w:rPr>
          <w:sz w:val="24"/>
          <w:szCs w:val="24"/>
        </w:rPr>
        <w:t xml:space="preserve"> в музыке и изобразительном искусстве. Портрет в музыке и изобразительном искусстве. Роль дирижера в прочтении музыкального сочинения. Образы борьбы и победы в искусстве. Архитектура –  застывшая музыка. Полифония в музыке и живописи. Творческая мастерская композитора, художника. Импрессионизм в музыке и живописи. Тема защиты Отечества в музыке и изобразительном искусстве. Использование различных форм </w:t>
      </w:r>
      <w:proofErr w:type="spellStart"/>
      <w:r w:rsidRPr="00623BBF">
        <w:rPr>
          <w:sz w:val="24"/>
          <w:szCs w:val="24"/>
        </w:rPr>
        <w:t>музицирования</w:t>
      </w:r>
      <w:proofErr w:type="spellEnd"/>
      <w:r w:rsidRPr="00623BBF">
        <w:rPr>
          <w:sz w:val="24"/>
          <w:szCs w:val="24"/>
        </w:rPr>
        <w:t xml:space="preserve"> и творческих заданий в освоении содержания музыкальных образов.</w:t>
      </w:r>
    </w:p>
    <w:p w:rsidR="00D40F2C" w:rsidRPr="00623BBF" w:rsidRDefault="00D40F2C" w:rsidP="00D40F2C">
      <w:pPr>
        <w:jc w:val="both"/>
        <w:rPr>
          <w:b/>
          <w:sz w:val="24"/>
          <w:szCs w:val="24"/>
        </w:rPr>
      </w:pPr>
      <w:r w:rsidRPr="00623BBF">
        <w:rPr>
          <w:b/>
          <w:sz w:val="24"/>
          <w:szCs w:val="24"/>
        </w:rPr>
        <w:t xml:space="preserve">ТРЕБОВАНИЯ К УРОВНЮ ПОДГОТОВКИ </w:t>
      </w:r>
      <w:proofErr w:type="gramStart"/>
      <w:r w:rsidR="00630BBC" w:rsidRPr="00623BBF">
        <w:rPr>
          <w:b/>
          <w:sz w:val="24"/>
          <w:szCs w:val="24"/>
        </w:rPr>
        <w:t>ОБУЧАЮЩИХСЯ</w:t>
      </w:r>
      <w:proofErr w:type="gramEnd"/>
      <w:r w:rsidRPr="00623BBF">
        <w:rPr>
          <w:b/>
          <w:sz w:val="24"/>
          <w:szCs w:val="24"/>
        </w:rPr>
        <w:t xml:space="preserve"> 5 КЛАССА.</w:t>
      </w:r>
    </w:p>
    <w:p w:rsidR="00D40F2C" w:rsidRPr="00623BBF" w:rsidRDefault="00D40F2C" w:rsidP="00D40F2C">
      <w:pPr>
        <w:jc w:val="both"/>
        <w:rPr>
          <w:sz w:val="24"/>
          <w:szCs w:val="24"/>
        </w:rPr>
      </w:pPr>
      <w:r w:rsidRPr="00623BBF">
        <w:rPr>
          <w:sz w:val="24"/>
          <w:szCs w:val="24"/>
        </w:rPr>
        <w:t>•</w:t>
      </w:r>
      <w:r w:rsidRPr="00623BBF">
        <w:rPr>
          <w:sz w:val="24"/>
          <w:szCs w:val="24"/>
        </w:rPr>
        <w:tab/>
        <w:t>знать специфику музыки как вида искусства;</w:t>
      </w:r>
    </w:p>
    <w:p w:rsidR="00D40F2C" w:rsidRPr="00623BBF" w:rsidRDefault="00D40F2C" w:rsidP="00D40F2C">
      <w:pPr>
        <w:jc w:val="both"/>
        <w:rPr>
          <w:sz w:val="24"/>
          <w:szCs w:val="24"/>
        </w:rPr>
      </w:pPr>
      <w:r w:rsidRPr="00623BBF">
        <w:rPr>
          <w:sz w:val="24"/>
          <w:szCs w:val="24"/>
        </w:rPr>
        <w:t>•</w:t>
      </w:r>
      <w:r w:rsidRPr="00623BBF">
        <w:rPr>
          <w:sz w:val="24"/>
          <w:szCs w:val="24"/>
        </w:rPr>
        <w:tab/>
        <w:t>понимать значение музыки в художественной культуре и её роль в синтетических видах творчества;</w:t>
      </w:r>
    </w:p>
    <w:p w:rsidR="00D40F2C" w:rsidRPr="00623BBF" w:rsidRDefault="00D40F2C" w:rsidP="00D40F2C">
      <w:pPr>
        <w:jc w:val="both"/>
        <w:rPr>
          <w:sz w:val="24"/>
          <w:szCs w:val="24"/>
        </w:rPr>
      </w:pPr>
      <w:r w:rsidRPr="00623BBF">
        <w:rPr>
          <w:sz w:val="24"/>
          <w:szCs w:val="24"/>
        </w:rPr>
        <w:t>•</w:t>
      </w:r>
      <w:r w:rsidRPr="00623BBF">
        <w:rPr>
          <w:sz w:val="24"/>
          <w:szCs w:val="24"/>
        </w:rPr>
        <w:tab/>
        <w:t>знать возможности музыкального искусства в отражении вечных проблем жизни;</w:t>
      </w:r>
    </w:p>
    <w:p w:rsidR="00D40F2C" w:rsidRPr="00623BBF" w:rsidRDefault="00D40F2C" w:rsidP="00D40F2C">
      <w:pPr>
        <w:jc w:val="both"/>
        <w:rPr>
          <w:sz w:val="24"/>
          <w:szCs w:val="24"/>
        </w:rPr>
      </w:pPr>
      <w:r w:rsidRPr="00623BBF">
        <w:rPr>
          <w:sz w:val="24"/>
          <w:szCs w:val="24"/>
        </w:rPr>
        <w:t>•</w:t>
      </w:r>
      <w:r w:rsidRPr="00623BBF">
        <w:rPr>
          <w:sz w:val="24"/>
          <w:szCs w:val="24"/>
        </w:rPr>
        <w:tab/>
        <w:t>знать основные жанры народной и профессиональной музыки; многообразие музыкальных образов и способов их развития; основные формы музыки;</w:t>
      </w:r>
    </w:p>
    <w:p w:rsidR="00D40F2C" w:rsidRPr="00623BBF" w:rsidRDefault="00D40F2C" w:rsidP="00D40F2C">
      <w:pPr>
        <w:jc w:val="both"/>
        <w:rPr>
          <w:sz w:val="24"/>
          <w:szCs w:val="24"/>
        </w:rPr>
      </w:pPr>
      <w:r w:rsidRPr="00623BBF">
        <w:rPr>
          <w:sz w:val="24"/>
          <w:szCs w:val="24"/>
        </w:rPr>
        <w:t>•</w:t>
      </w:r>
      <w:r w:rsidRPr="00623BBF">
        <w:rPr>
          <w:sz w:val="24"/>
          <w:szCs w:val="24"/>
        </w:rPr>
        <w:tab/>
        <w:t>знать характерные черты и образцы творчества крупнейших русских и зарубежных композиторов; имена композиторов и музыкантов-исполнителей;</w:t>
      </w:r>
    </w:p>
    <w:p w:rsidR="00D40F2C" w:rsidRPr="00623BBF" w:rsidRDefault="00D40F2C" w:rsidP="00D40F2C">
      <w:pPr>
        <w:jc w:val="both"/>
        <w:rPr>
          <w:sz w:val="24"/>
          <w:szCs w:val="24"/>
        </w:rPr>
      </w:pPr>
      <w:r w:rsidRPr="00623BBF">
        <w:rPr>
          <w:sz w:val="24"/>
          <w:szCs w:val="24"/>
        </w:rPr>
        <w:t>•</w:t>
      </w:r>
      <w:r w:rsidRPr="00623BBF">
        <w:rPr>
          <w:sz w:val="24"/>
          <w:szCs w:val="24"/>
        </w:rPr>
        <w:tab/>
        <w:t>уметь эмоционально-образно воспринимать и характеризовать муз</w:t>
      </w:r>
      <w:proofErr w:type="gramStart"/>
      <w:r w:rsidRPr="00623BBF">
        <w:rPr>
          <w:sz w:val="24"/>
          <w:szCs w:val="24"/>
        </w:rPr>
        <w:t>.</w:t>
      </w:r>
      <w:proofErr w:type="gramEnd"/>
      <w:r w:rsidRPr="00623BBF">
        <w:rPr>
          <w:sz w:val="24"/>
          <w:szCs w:val="24"/>
        </w:rPr>
        <w:t xml:space="preserve"> </w:t>
      </w:r>
      <w:proofErr w:type="gramStart"/>
      <w:r w:rsidRPr="00623BBF">
        <w:rPr>
          <w:sz w:val="24"/>
          <w:szCs w:val="24"/>
        </w:rPr>
        <w:t>п</w:t>
      </w:r>
      <w:proofErr w:type="gramEnd"/>
      <w:r w:rsidRPr="00623BBF">
        <w:rPr>
          <w:sz w:val="24"/>
          <w:szCs w:val="24"/>
        </w:rPr>
        <w:t>роизведения;</w:t>
      </w:r>
    </w:p>
    <w:p w:rsidR="00D40F2C" w:rsidRPr="00623BBF" w:rsidRDefault="00D40F2C" w:rsidP="00D40F2C">
      <w:pPr>
        <w:jc w:val="both"/>
        <w:rPr>
          <w:sz w:val="24"/>
          <w:szCs w:val="24"/>
        </w:rPr>
      </w:pPr>
      <w:r w:rsidRPr="00623BBF">
        <w:rPr>
          <w:sz w:val="24"/>
          <w:szCs w:val="24"/>
        </w:rPr>
        <w:t>•</w:t>
      </w:r>
      <w:r w:rsidRPr="00623BBF">
        <w:rPr>
          <w:sz w:val="24"/>
          <w:szCs w:val="24"/>
        </w:rPr>
        <w:tab/>
        <w:t>узнавать на слух изученные произведения, выделять общее и особенное при сравнении муз</w:t>
      </w:r>
      <w:proofErr w:type="gramStart"/>
      <w:r w:rsidRPr="00623BBF">
        <w:rPr>
          <w:sz w:val="24"/>
          <w:szCs w:val="24"/>
        </w:rPr>
        <w:t>.</w:t>
      </w:r>
      <w:proofErr w:type="gramEnd"/>
      <w:r w:rsidRPr="00623BBF">
        <w:rPr>
          <w:sz w:val="24"/>
          <w:szCs w:val="24"/>
        </w:rPr>
        <w:t xml:space="preserve"> </w:t>
      </w:r>
      <w:proofErr w:type="gramStart"/>
      <w:r w:rsidRPr="00623BBF">
        <w:rPr>
          <w:sz w:val="24"/>
          <w:szCs w:val="24"/>
        </w:rPr>
        <w:t>п</w:t>
      </w:r>
      <w:proofErr w:type="gramEnd"/>
      <w:r w:rsidRPr="00623BBF">
        <w:rPr>
          <w:sz w:val="24"/>
          <w:szCs w:val="24"/>
        </w:rPr>
        <w:t xml:space="preserve">роизведений, выявлять особенности </w:t>
      </w:r>
      <w:r w:rsidRPr="00623BBF">
        <w:rPr>
          <w:sz w:val="24"/>
          <w:szCs w:val="24"/>
        </w:rPr>
        <w:lastRenderedPageBreak/>
        <w:t>интерпретации одной и той же художественной идеи, сюжета в творчестве разных композиторов;</w:t>
      </w:r>
    </w:p>
    <w:p w:rsidR="00D40F2C" w:rsidRPr="00623BBF" w:rsidRDefault="00D40F2C" w:rsidP="00D40F2C">
      <w:pPr>
        <w:jc w:val="both"/>
        <w:rPr>
          <w:sz w:val="24"/>
          <w:szCs w:val="24"/>
        </w:rPr>
      </w:pPr>
      <w:r w:rsidRPr="00623BBF">
        <w:rPr>
          <w:sz w:val="24"/>
          <w:szCs w:val="24"/>
        </w:rPr>
        <w:t>•</w:t>
      </w:r>
      <w:r w:rsidRPr="00623BBF">
        <w:rPr>
          <w:sz w:val="24"/>
          <w:szCs w:val="24"/>
        </w:rPr>
        <w:tab/>
        <w:t>различать звучание муз</w:t>
      </w:r>
      <w:proofErr w:type="gramStart"/>
      <w:r w:rsidRPr="00623BBF">
        <w:rPr>
          <w:sz w:val="24"/>
          <w:szCs w:val="24"/>
        </w:rPr>
        <w:t>.</w:t>
      </w:r>
      <w:proofErr w:type="gramEnd"/>
      <w:r w:rsidRPr="00623BBF">
        <w:rPr>
          <w:sz w:val="24"/>
          <w:szCs w:val="24"/>
        </w:rPr>
        <w:t xml:space="preserve"> </w:t>
      </w:r>
      <w:proofErr w:type="gramStart"/>
      <w:r w:rsidRPr="00623BBF">
        <w:rPr>
          <w:sz w:val="24"/>
          <w:szCs w:val="24"/>
        </w:rPr>
        <w:t>и</w:t>
      </w:r>
      <w:proofErr w:type="gramEnd"/>
      <w:r w:rsidRPr="00623BBF">
        <w:rPr>
          <w:sz w:val="24"/>
          <w:szCs w:val="24"/>
        </w:rPr>
        <w:t>нструментов, виды хора и оркестра, певческие голоса;</w:t>
      </w:r>
    </w:p>
    <w:p w:rsidR="00D40F2C" w:rsidRPr="00623BBF" w:rsidRDefault="00D40F2C" w:rsidP="00D40F2C">
      <w:pPr>
        <w:jc w:val="both"/>
        <w:rPr>
          <w:sz w:val="24"/>
          <w:szCs w:val="24"/>
        </w:rPr>
      </w:pPr>
      <w:r w:rsidRPr="00623BBF">
        <w:rPr>
          <w:sz w:val="24"/>
          <w:szCs w:val="24"/>
        </w:rPr>
        <w:t>•</w:t>
      </w:r>
      <w:r w:rsidRPr="00623BBF">
        <w:rPr>
          <w:sz w:val="24"/>
          <w:szCs w:val="24"/>
        </w:rPr>
        <w:tab/>
        <w:t>распознавать на слух и воспроизводить знакомые мелодии изученных произведений инструментальных и вокальных жанров;</w:t>
      </w:r>
    </w:p>
    <w:p w:rsidR="00D40F2C" w:rsidRPr="00623BBF" w:rsidRDefault="00D40F2C" w:rsidP="00D40F2C">
      <w:pPr>
        <w:jc w:val="both"/>
        <w:rPr>
          <w:sz w:val="24"/>
          <w:szCs w:val="24"/>
        </w:rPr>
      </w:pPr>
      <w:r w:rsidRPr="00623BBF">
        <w:rPr>
          <w:sz w:val="24"/>
          <w:szCs w:val="24"/>
        </w:rPr>
        <w:t>•</w:t>
      </w:r>
      <w:r w:rsidRPr="00623BBF">
        <w:rPr>
          <w:sz w:val="24"/>
          <w:szCs w:val="24"/>
        </w:rPr>
        <w:tab/>
        <w:t>устанавливать взаимосвязи между разными видами искусства на уровне общности идей, тем, художественных образов;</w:t>
      </w:r>
    </w:p>
    <w:p w:rsidR="00D40F2C" w:rsidRPr="00623BBF" w:rsidRDefault="00D40F2C" w:rsidP="00D40F2C">
      <w:pPr>
        <w:jc w:val="both"/>
        <w:rPr>
          <w:sz w:val="24"/>
          <w:szCs w:val="24"/>
        </w:rPr>
      </w:pPr>
      <w:r w:rsidRPr="00623BBF">
        <w:rPr>
          <w:sz w:val="24"/>
          <w:szCs w:val="24"/>
        </w:rPr>
        <w:t>•</w:t>
      </w:r>
      <w:r w:rsidRPr="00623BBF">
        <w:rPr>
          <w:sz w:val="24"/>
          <w:szCs w:val="24"/>
        </w:rPr>
        <w:tab/>
        <w:t>размышлять о музыке, анализировать, выражать собственную позицию относительно прослушанной музыки;</w:t>
      </w:r>
    </w:p>
    <w:p w:rsidR="003C3B90" w:rsidRPr="00623BBF" w:rsidRDefault="00D40F2C" w:rsidP="00D40F2C">
      <w:pPr>
        <w:jc w:val="both"/>
        <w:rPr>
          <w:sz w:val="24"/>
          <w:szCs w:val="24"/>
        </w:rPr>
      </w:pPr>
      <w:r w:rsidRPr="00623BBF">
        <w:rPr>
          <w:sz w:val="24"/>
          <w:szCs w:val="24"/>
        </w:rPr>
        <w:t>•</w:t>
      </w:r>
      <w:r w:rsidRPr="00623BBF">
        <w:rPr>
          <w:sz w:val="24"/>
          <w:szCs w:val="24"/>
        </w:rPr>
        <w:tab/>
        <w:t>определять свое отношение к музыкальным явлениям действительности.</w:t>
      </w:r>
    </w:p>
    <w:p w:rsidR="005D58AF" w:rsidRDefault="005D58AF" w:rsidP="005D58AF">
      <w:pPr>
        <w:rPr>
          <w:sz w:val="24"/>
          <w:szCs w:val="24"/>
        </w:rPr>
      </w:pPr>
    </w:p>
    <w:p w:rsidR="005D58AF" w:rsidRDefault="005D58AF" w:rsidP="005D58AF">
      <w:pPr>
        <w:rPr>
          <w:sz w:val="24"/>
          <w:szCs w:val="24"/>
        </w:rPr>
      </w:pPr>
      <w:r w:rsidRPr="005D58AF">
        <w:rPr>
          <w:sz w:val="24"/>
          <w:szCs w:val="24"/>
        </w:rPr>
        <w:t>На изучение программы отводится 1 ч в неделю. Курс рассчитан на 35 ч  в 5 классе (35 учебные недели).</w:t>
      </w:r>
    </w:p>
    <w:p w:rsidR="005D58AF" w:rsidRPr="005D58AF" w:rsidRDefault="005D58AF" w:rsidP="005D58AF">
      <w:pPr>
        <w:rPr>
          <w:sz w:val="24"/>
          <w:szCs w:val="24"/>
        </w:rPr>
      </w:pPr>
    </w:p>
    <w:p w:rsidR="005D58AF" w:rsidRPr="005D58AF" w:rsidRDefault="005D58AF" w:rsidP="005D58AF">
      <w:pPr>
        <w:rPr>
          <w:sz w:val="24"/>
          <w:szCs w:val="24"/>
        </w:rPr>
      </w:pPr>
      <w:r w:rsidRPr="005D58AF">
        <w:rPr>
          <w:sz w:val="24"/>
          <w:szCs w:val="24"/>
        </w:rPr>
        <w:t>Литература и средства обучения, в том числе электронные, образовательные ресурсы:</w:t>
      </w:r>
    </w:p>
    <w:p w:rsidR="005D58AF" w:rsidRPr="005D58AF" w:rsidRDefault="005D58AF" w:rsidP="005D58AF">
      <w:pPr>
        <w:rPr>
          <w:sz w:val="24"/>
          <w:szCs w:val="24"/>
        </w:rPr>
      </w:pPr>
      <w:r w:rsidRPr="005D58AF">
        <w:rPr>
          <w:sz w:val="24"/>
          <w:szCs w:val="24"/>
        </w:rPr>
        <w:t>Сергеева, Г. П. Музыка. 5 класс [Текст] : учеб</w:t>
      </w:r>
      <w:proofErr w:type="gramStart"/>
      <w:r w:rsidRPr="005D58AF">
        <w:rPr>
          <w:sz w:val="24"/>
          <w:szCs w:val="24"/>
        </w:rPr>
        <w:t>.</w:t>
      </w:r>
      <w:proofErr w:type="gramEnd"/>
      <w:r w:rsidRPr="005D58AF">
        <w:rPr>
          <w:sz w:val="24"/>
          <w:szCs w:val="24"/>
        </w:rPr>
        <w:t xml:space="preserve"> </w:t>
      </w:r>
      <w:proofErr w:type="gramStart"/>
      <w:r w:rsidRPr="005D58AF">
        <w:rPr>
          <w:sz w:val="24"/>
          <w:szCs w:val="24"/>
        </w:rPr>
        <w:t>д</w:t>
      </w:r>
      <w:proofErr w:type="gramEnd"/>
      <w:r w:rsidRPr="005D58AF">
        <w:rPr>
          <w:sz w:val="24"/>
          <w:szCs w:val="24"/>
        </w:rPr>
        <w:t xml:space="preserve">ля </w:t>
      </w:r>
      <w:proofErr w:type="spellStart"/>
      <w:r w:rsidRPr="005D58AF">
        <w:rPr>
          <w:sz w:val="24"/>
          <w:szCs w:val="24"/>
        </w:rPr>
        <w:t>общеобразоват</w:t>
      </w:r>
      <w:proofErr w:type="spellEnd"/>
      <w:r w:rsidRPr="005D58AF">
        <w:rPr>
          <w:sz w:val="24"/>
          <w:szCs w:val="24"/>
        </w:rPr>
        <w:t>. учреждений / Г. П. Сергеева, Е. Д. Критская. - М.: Просвещение, 2011.</w:t>
      </w:r>
    </w:p>
    <w:p w:rsidR="005D58AF" w:rsidRPr="005D58AF" w:rsidRDefault="005D58AF" w:rsidP="005D58AF">
      <w:pPr>
        <w:rPr>
          <w:sz w:val="24"/>
          <w:szCs w:val="24"/>
        </w:rPr>
      </w:pPr>
      <w:r w:rsidRPr="005D58AF">
        <w:rPr>
          <w:sz w:val="24"/>
          <w:szCs w:val="24"/>
        </w:rPr>
        <w:t xml:space="preserve">Сергеева, Г. П. Музыка. 5 класс. Творческая тетрадь [Текст]: пособие для учащихся </w:t>
      </w:r>
      <w:proofErr w:type="spellStart"/>
      <w:r w:rsidRPr="005D58AF">
        <w:rPr>
          <w:sz w:val="24"/>
          <w:szCs w:val="24"/>
        </w:rPr>
        <w:t>об¬щеобразоват</w:t>
      </w:r>
      <w:proofErr w:type="spellEnd"/>
      <w:r w:rsidRPr="005D58AF">
        <w:rPr>
          <w:sz w:val="24"/>
          <w:szCs w:val="24"/>
        </w:rPr>
        <w:t>. учреждений / Г. П. Сергеева, Е. Д. Критская. - М.: Просвещение, 2010.</w:t>
      </w:r>
    </w:p>
    <w:p w:rsidR="005D58AF" w:rsidRPr="005D58AF" w:rsidRDefault="005D58AF" w:rsidP="005D58AF">
      <w:pPr>
        <w:rPr>
          <w:sz w:val="24"/>
          <w:szCs w:val="24"/>
        </w:rPr>
      </w:pPr>
      <w:r w:rsidRPr="005D58AF">
        <w:rPr>
          <w:sz w:val="24"/>
          <w:szCs w:val="24"/>
        </w:rPr>
        <w:t xml:space="preserve">Музыка. Хрестоматия музыкального материала. 5 класс [Ноты]: пособие для учителей </w:t>
      </w:r>
      <w:proofErr w:type="spellStart"/>
      <w:r w:rsidRPr="005D58AF">
        <w:rPr>
          <w:sz w:val="24"/>
          <w:szCs w:val="24"/>
        </w:rPr>
        <w:t>общеобразоват</w:t>
      </w:r>
      <w:proofErr w:type="spellEnd"/>
      <w:r w:rsidRPr="005D58AF">
        <w:rPr>
          <w:sz w:val="24"/>
          <w:szCs w:val="24"/>
        </w:rPr>
        <w:t>. учреждений / сост. Г. П. Сергеева, Е. Д. Критская. - М.: Просвещение, 2010.</w:t>
      </w:r>
    </w:p>
    <w:p w:rsidR="005D58AF" w:rsidRDefault="005D58AF" w:rsidP="0002647D">
      <w:pPr>
        <w:jc w:val="both"/>
        <w:rPr>
          <w:sz w:val="24"/>
          <w:szCs w:val="24"/>
        </w:rPr>
      </w:pPr>
    </w:p>
    <w:p w:rsidR="0002647D" w:rsidRPr="00623BBF" w:rsidRDefault="005D58AF" w:rsidP="0002647D">
      <w:pPr>
        <w:jc w:val="both"/>
        <w:rPr>
          <w:sz w:val="24"/>
          <w:szCs w:val="24"/>
        </w:rPr>
      </w:pPr>
      <w:r>
        <w:rPr>
          <w:sz w:val="24"/>
          <w:szCs w:val="24"/>
        </w:rPr>
        <w:t xml:space="preserve">                                           </w:t>
      </w:r>
      <w:r w:rsidR="0002647D" w:rsidRPr="00623BBF">
        <w:rPr>
          <w:smallCaps/>
          <w:sz w:val="24"/>
          <w:szCs w:val="24"/>
        </w:rPr>
        <w:t>Учебно-тематический план</w:t>
      </w:r>
    </w:p>
    <w:tbl>
      <w:tblPr>
        <w:tblW w:w="15735" w:type="dxa"/>
        <w:tblInd w:w="-386" w:type="dxa"/>
        <w:tblLayout w:type="fixed"/>
        <w:tblCellMar>
          <w:left w:w="40" w:type="dxa"/>
          <w:right w:w="40" w:type="dxa"/>
        </w:tblCellMar>
        <w:tblLook w:val="0000" w:firstRow="0" w:lastRow="0" w:firstColumn="0" w:lastColumn="0" w:noHBand="0" w:noVBand="0"/>
      </w:tblPr>
      <w:tblGrid>
        <w:gridCol w:w="710"/>
        <w:gridCol w:w="13324"/>
        <w:gridCol w:w="1701"/>
      </w:tblGrid>
      <w:tr w:rsidR="0002647D" w:rsidRPr="00623BBF" w:rsidTr="005815C7">
        <w:trPr>
          <w:trHeight w:hRule="exact" w:val="370"/>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 урока</w:t>
            </w:r>
          </w:p>
        </w:tc>
        <w:tc>
          <w:tcPr>
            <w:tcW w:w="13324"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Тема</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Коли</w:t>
            </w:r>
            <w:r w:rsidRPr="00623BBF">
              <w:rPr>
                <w:sz w:val="24"/>
                <w:szCs w:val="24"/>
              </w:rPr>
              <w:softHyphen/>
              <w:t>чество часов</w:t>
            </w:r>
          </w:p>
        </w:tc>
      </w:tr>
      <w:tr w:rsidR="0002647D" w:rsidRPr="00623BBF" w:rsidTr="005815C7">
        <w:trPr>
          <w:trHeight w:hRule="exact" w:val="276"/>
        </w:trPr>
        <w:tc>
          <w:tcPr>
            <w:tcW w:w="15735" w:type="dxa"/>
            <w:gridSpan w:val="3"/>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FE764F" w:rsidP="00631F5B">
            <w:pPr>
              <w:jc w:val="both"/>
              <w:rPr>
                <w:sz w:val="24"/>
                <w:szCs w:val="24"/>
              </w:rPr>
            </w:pPr>
            <w:r>
              <w:rPr>
                <w:sz w:val="24"/>
                <w:szCs w:val="24"/>
              </w:rPr>
              <w:t xml:space="preserve">                                                                      </w:t>
            </w:r>
            <w:bookmarkStart w:id="0" w:name="_GoBack"/>
            <w:bookmarkEnd w:id="0"/>
            <w:r w:rsidR="0002647D" w:rsidRPr="00623BBF">
              <w:rPr>
                <w:sz w:val="24"/>
                <w:szCs w:val="24"/>
              </w:rPr>
              <w:t xml:space="preserve">Тема </w:t>
            </w:r>
            <w:r w:rsidR="0002647D" w:rsidRPr="00623BBF">
              <w:rPr>
                <w:sz w:val="24"/>
                <w:szCs w:val="24"/>
                <w:lang w:val="en-US"/>
              </w:rPr>
              <w:t>I</w:t>
            </w:r>
            <w:r w:rsidR="0002647D" w:rsidRPr="00623BBF">
              <w:rPr>
                <w:sz w:val="24"/>
                <w:szCs w:val="24"/>
              </w:rPr>
              <w:t xml:space="preserve"> раздела: Музыка и литература</w:t>
            </w:r>
          </w:p>
        </w:tc>
      </w:tr>
      <w:tr w:rsidR="0002647D" w:rsidRPr="00623BBF" w:rsidTr="005815C7">
        <w:trPr>
          <w:trHeight w:hRule="exact" w:val="228"/>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w:t>
            </w:r>
          </w:p>
        </w:tc>
        <w:tc>
          <w:tcPr>
            <w:tcW w:w="13324"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Что роднит музыку с литературой?</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w:t>
            </w:r>
          </w:p>
        </w:tc>
      </w:tr>
      <w:tr w:rsidR="0002647D" w:rsidRPr="00623BBF" w:rsidTr="005815C7">
        <w:trPr>
          <w:trHeight w:hRule="exact" w:val="220"/>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2-4</w:t>
            </w:r>
          </w:p>
        </w:tc>
        <w:tc>
          <w:tcPr>
            <w:tcW w:w="13324"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Вокальная музыка</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3</w:t>
            </w:r>
          </w:p>
        </w:tc>
      </w:tr>
      <w:tr w:rsidR="0002647D" w:rsidRPr="00623BBF" w:rsidTr="005815C7">
        <w:trPr>
          <w:trHeight w:hRule="exact" w:val="374"/>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5-6</w:t>
            </w:r>
          </w:p>
        </w:tc>
        <w:tc>
          <w:tcPr>
            <w:tcW w:w="13324"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Фольклор в музыке русских композиторов</w:t>
            </w:r>
            <w:proofErr w:type="gramStart"/>
            <w:r w:rsidRPr="00623BBF">
              <w:rPr>
                <w:sz w:val="24"/>
                <w:szCs w:val="24"/>
              </w:rPr>
              <w:t xml:space="preserve">.» </w:t>
            </w:r>
            <w:proofErr w:type="gramEnd"/>
            <w:r w:rsidRPr="00623BBF">
              <w:rPr>
                <w:sz w:val="24"/>
                <w:szCs w:val="24"/>
              </w:rPr>
              <w:t>Творчество отечественных композиторов-песенников, ставшее »музыкальном символом» своего времени»</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2</w:t>
            </w:r>
          </w:p>
        </w:tc>
      </w:tr>
      <w:tr w:rsidR="0002647D" w:rsidRPr="00623BBF" w:rsidTr="005815C7">
        <w:trPr>
          <w:trHeight w:hRule="exact" w:val="266"/>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7</w:t>
            </w:r>
          </w:p>
        </w:tc>
        <w:tc>
          <w:tcPr>
            <w:tcW w:w="13324"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Жанры инструментальной и вокальной музыки</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w:t>
            </w:r>
          </w:p>
        </w:tc>
      </w:tr>
      <w:tr w:rsidR="0002647D" w:rsidRPr="00623BBF" w:rsidTr="005815C7">
        <w:trPr>
          <w:trHeight w:hRule="exact" w:val="284"/>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8</w:t>
            </w:r>
          </w:p>
        </w:tc>
        <w:tc>
          <w:tcPr>
            <w:tcW w:w="13324"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Вторая жизнь песни. Живительный родник творчества</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w:t>
            </w:r>
          </w:p>
        </w:tc>
      </w:tr>
      <w:tr w:rsidR="0002647D" w:rsidRPr="00623BBF" w:rsidTr="005815C7">
        <w:trPr>
          <w:trHeight w:hRule="exact" w:val="288"/>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9</w:t>
            </w:r>
          </w:p>
        </w:tc>
        <w:tc>
          <w:tcPr>
            <w:tcW w:w="13324"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«Всю жизнь мою несу родину в душе...». «Перезвоны»</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w:t>
            </w:r>
          </w:p>
        </w:tc>
      </w:tr>
      <w:tr w:rsidR="0002647D" w:rsidRPr="00623BBF" w:rsidTr="005815C7">
        <w:trPr>
          <w:trHeight w:hRule="exact" w:val="278"/>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10</w:t>
            </w:r>
          </w:p>
        </w:tc>
        <w:tc>
          <w:tcPr>
            <w:tcW w:w="13324"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«Всю жизнь мою несу родину в душе...». «Скажи, откуда ты приходишь, кра</w:t>
            </w:r>
            <w:r w:rsidRPr="00623BBF">
              <w:rPr>
                <w:sz w:val="24"/>
                <w:szCs w:val="24"/>
              </w:rPr>
              <w:softHyphen/>
              <w:t>сота?»</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w:t>
            </w:r>
          </w:p>
        </w:tc>
      </w:tr>
      <w:tr w:rsidR="0002647D" w:rsidRPr="00623BBF" w:rsidTr="005815C7">
        <w:trPr>
          <w:trHeight w:hRule="exact" w:val="424"/>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11-12</w:t>
            </w:r>
          </w:p>
        </w:tc>
        <w:tc>
          <w:tcPr>
            <w:tcW w:w="13324"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pacing w:val="-1"/>
                <w:sz w:val="24"/>
                <w:szCs w:val="24"/>
              </w:rPr>
              <w:t xml:space="preserve">Писатели и поэты о музыке и музыкантах. «Гармонии задумчивый поэт». «Ты, </w:t>
            </w:r>
            <w:r w:rsidRPr="00623BBF">
              <w:rPr>
                <w:sz w:val="24"/>
                <w:szCs w:val="24"/>
              </w:rPr>
              <w:t>Моцарт, Бог, и сам того не знаешь»</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2</w:t>
            </w:r>
          </w:p>
        </w:tc>
      </w:tr>
      <w:tr w:rsidR="0002647D" w:rsidRPr="00623BBF" w:rsidTr="005815C7">
        <w:trPr>
          <w:trHeight w:hRule="exact" w:val="289"/>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13</w:t>
            </w:r>
          </w:p>
        </w:tc>
        <w:tc>
          <w:tcPr>
            <w:tcW w:w="13324"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Первое путешествие в музыкальный театр. Опера. Оперная мозаика</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w:t>
            </w:r>
          </w:p>
        </w:tc>
      </w:tr>
      <w:tr w:rsidR="0002647D" w:rsidRPr="00623BBF" w:rsidTr="005815C7">
        <w:trPr>
          <w:trHeight w:hRule="exact" w:val="292"/>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14</w:t>
            </w:r>
          </w:p>
        </w:tc>
        <w:tc>
          <w:tcPr>
            <w:tcW w:w="13324"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Второе путешествие в музыкальный театр. Балет</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w:t>
            </w:r>
          </w:p>
        </w:tc>
      </w:tr>
      <w:tr w:rsidR="0002647D" w:rsidRPr="00623BBF" w:rsidTr="005815C7">
        <w:trPr>
          <w:trHeight w:hRule="exact" w:val="268"/>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15</w:t>
            </w:r>
          </w:p>
        </w:tc>
        <w:tc>
          <w:tcPr>
            <w:tcW w:w="13324"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 xml:space="preserve">Музыка в театре, кино, на телевидении. </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w:t>
            </w:r>
          </w:p>
        </w:tc>
      </w:tr>
      <w:tr w:rsidR="0002647D" w:rsidRPr="00623BBF" w:rsidTr="005815C7">
        <w:trPr>
          <w:trHeight w:hRule="exact" w:val="286"/>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16</w:t>
            </w:r>
          </w:p>
        </w:tc>
        <w:tc>
          <w:tcPr>
            <w:tcW w:w="13324"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Третье путешествие в музыкальный театр. Мюзикл</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w:t>
            </w:r>
          </w:p>
        </w:tc>
      </w:tr>
      <w:tr w:rsidR="0002647D" w:rsidRPr="00623BBF" w:rsidTr="005815C7">
        <w:trPr>
          <w:trHeight w:hRule="exact" w:val="276"/>
        </w:trPr>
        <w:tc>
          <w:tcPr>
            <w:tcW w:w="15735" w:type="dxa"/>
            <w:gridSpan w:val="3"/>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 xml:space="preserve">Тема </w:t>
            </w:r>
            <w:r w:rsidRPr="00623BBF">
              <w:rPr>
                <w:sz w:val="24"/>
                <w:szCs w:val="24"/>
                <w:lang w:val="en-US"/>
              </w:rPr>
              <w:t>II</w:t>
            </w:r>
            <w:r w:rsidRPr="00623BBF">
              <w:rPr>
                <w:sz w:val="24"/>
                <w:szCs w:val="24"/>
              </w:rPr>
              <w:t xml:space="preserve"> раздела: Музыка и изобразительное искусство</w:t>
            </w:r>
          </w:p>
        </w:tc>
      </w:tr>
      <w:tr w:rsidR="0002647D" w:rsidRPr="00623BBF" w:rsidTr="005815C7">
        <w:trPr>
          <w:trHeight w:hRule="exact" w:val="294"/>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17</w:t>
            </w:r>
          </w:p>
        </w:tc>
        <w:tc>
          <w:tcPr>
            <w:tcW w:w="13324"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Что роднит музыку с изобразительным искусством?</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w:t>
            </w:r>
          </w:p>
        </w:tc>
      </w:tr>
      <w:tr w:rsidR="0002647D" w:rsidRPr="00623BBF" w:rsidTr="005815C7">
        <w:trPr>
          <w:trHeight w:hRule="exact" w:val="426"/>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18</w:t>
            </w:r>
          </w:p>
        </w:tc>
        <w:tc>
          <w:tcPr>
            <w:tcW w:w="13324"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pacing w:val="-1"/>
                <w:sz w:val="24"/>
                <w:szCs w:val="24"/>
              </w:rPr>
              <w:t>«</w:t>
            </w:r>
            <w:proofErr w:type="gramStart"/>
            <w:r w:rsidRPr="00623BBF">
              <w:rPr>
                <w:spacing w:val="-1"/>
                <w:sz w:val="24"/>
                <w:szCs w:val="24"/>
              </w:rPr>
              <w:t>Небесное</w:t>
            </w:r>
            <w:proofErr w:type="gramEnd"/>
            <w:r w:rsidRPr="00623BBF">
              <w:rPr>
                <w:spacing w:val="-1"/>
                <w:sz w:val="24"/>
                <w:szCs w:val="24"/>
              </w:rPr>
              <w:t xml:space="preserve"> и земное» в звуках и красках. «Три вечные струны: молитва, песнь, </w:t>
            </w:r>
            <w:r w:rsidRPr="00623BBF">
              <w:rPr>
                <w:sz w:val="24"/>
                <w:szCs w:val="24"/>
              </w:rPr>
              <w:t>любовь...»</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w:t>
            </w:r>
          </w:p>
        </w:tc>
      </w:tr>
      <w:tr w:rsidR="0002647D" w:rsidRPr="00623BBF" w:rsidTr="005815C7">
        <w:trPr>
          <w:trHeight w:hRule="exact" w:val="290"/>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19-20</w:t>
            </w:r>
          </w:p>
        </w:tc>
        <w:tc>
          <w:tcPr>
            <w:tcW w:w="13324"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Звать через прошлое к настоящему. «Александр Невский»</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2</w:t>
            </w:r>
          </w:p>
        </w:tc>
      </w:tr>
      <w:tr w:rsidR="0002647D" w:rsidRPr="00623BBF" w:rsidTr="005815C7">
        <w:trPr>
          <w:trHeight w:hRule="exact" w:val="301"/>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pacing w:val="-9"/>
                <w:sz w:val="24"/>
                <w:szCs w:val="24"/>
              </w:rPr>
              <w:t>21-22</w:t>
            </w:r>
          </w:p>
        </w:tc>
        <w:tc>
          <w:tcPr>
            <w:tcW w:w="13324"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Музыкальная живопись и живописная музыка</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2</w:t>
            </w:r>
          </w:p>
        </w:tc>
      </w:tr>
      <w:tr w:rsidR="0002647D" w:rsidRPr="00623BBF" w:rsidTr="005815C7">
        <w:trPr>
          <w:trHeight w:hRule="exact" w:val="301"/>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23</w:t>
            </w:r>
          </w:p>
        </w:tc>
        <w:tc>
          <w:tcPr>
            <w:tcW w:w="13324"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Колокольные звоны в музыке и изобразительном искусстве</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w:t>
            </w:r>
          </w:p>
        </w:tc>
      </w:tr>
      <w:tr w:rsidR="0002647D" w:rsidRPr="00623BBF" w:rsidTr="005815C7">
        <w:trPr>
          <w:trHeight w:hRule="exact" w:val="277"/>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lastRenderedPageBreak/>
              <w:t>24</w:t>
            </w:r>
          </w:p>
        </w:tc>
        <w:tc>
          <w:tcPr>
            <w:tcW w:w="13324"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pacing w:val="-1"/>
                <w:sz w:val="24"/>
                <w:szCs w:val="24"/>
              </w:rPr>
              <w:t xml:space="preserve">Портрет в музыке и изобразительном искусстве. «Звуки скрипки так дивно </w:t>
            </w:r>
            <w:r w:rsidRPr="00623BBF">
              <w:rPr>
                <w:sz w:val="24"/>
                <w:szCs w:val="24"/>
              </w:rPr>
              <w:t>звучали...»</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w:t>
            </w:r>
          </w:p>
        </w:tc>
      </w:tr>
      <w:tr w:rsidR="0002647D" w:rsidRPr="00623BBF" w:rsidTr="005815C7">
        <w:trPr>
          <w:trHeight w:hRule="exact" w:val="295"/>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25</w:t>
            </w:r>
          </w:p>
        </w:tc>
        <w:tc>
          <w:tcPr>
            <w:tcW w:w="13324"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Волшебная палочка дирижёра. «Дирижёры мира»</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w:t>
            </w:r>
          </w:p>
        </w:tc>
      </w:tr>
      <w:tr w:rsidR="0002647D" w:rsidRPr="00623BBF" w:rsidTr="005815C7">
        <w:trPr>
          <w:trHeight w:hRule="exact" w:val="270"/>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26</w:t>
            </w:r>
          </w:p>
        </w:tc>
        <w:tc>
          <w:tcPr>
            <w:tcW w:w="13324"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Образы борьбы и победы в искусстве</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w:t>
            </w:r>
          </w:p>
        </w:tc>
      </w:tr>
      <w:tr w:rsidR="0002647D" w:rsidRPr="00623BBF" w:rsidTr="005815C7">
        <w:trPr>
          <w:trHeight w:hRule="exact" w:val="288"/>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27</w:t>
            </w:r>
          </w:p>
        </w:tc>
        <w:tc>
          <w:tcPr>
            <w:tcW w:w="13324"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Застывшая музыка</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w:t>
            </w:r>
          </w:p>
        </w:tc>
      </w:tr>
      <w:tr w:rsidR="0002647D" w:rsidRPr="00623BBF" w:rsidTr="005815C7">
        <w:trPr>
          <w:trHeight w:hRule="exact" w:val="292"/>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28</w:t>
            </w:r>
          </w:p>
        </w:tc>
        <w:tc>
          <w:tcPr>
            <w:tcW w:w="13324"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Полифония в музыке и живописи</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w:t>
            </w:r>
          </w:p>
        </w:tc>
      </w:tr>
      <w:tr w:rsidR="0002647D" w:rsidRPr="00623BBF" w:rsidTr="005815C7">
        <w:trPr>
          <w:trHeight w:hRule="exact" w:val="268"/>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29</w:t>
            </w:r>
          </w:p>
        </w:tc>
        <w:tc>
          <w:tcPr>
            <w:tcW w:w="13324"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Музыка на мольберте</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w:t>
            </w:r>
          </w:p>
        </w:tc>
      </w:tr>
      <w:tr w:rsidR="0002647D" w:rsidRPr="00623BBF" w:rsidTr="005815C7">
        <w:trPr>
          <w:trHeight w:hRule="exact" w:val="286"/>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30</w:t>
            </w:r>
          </w:p>
        </w:tc>
        <w:tc>
          <w:tcPr>
            <w:tcW w:w="13324"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Импрессионизм в музыке и живописи</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w:t>
            </w:r>
          </w:p>
        </w:tc>
      </w:tr>
      <w:tr w:rsidR="0002647D" w:rsidRPr="00623BBF" w:rsidTr="005815C7">
        <w:trPr>
          <w:trHeight w:hRule="exact" w:val="262"/>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31</w:t>
            </w:r>
          </w:p>
        </w:tc>
        <w:tc>
          <w:tcPr>
            <w:tcW w:w="13324"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«О доблестях, о подвигах, о славе...»</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w:t>
            </w:r>
          </w:p>
        </w:tc>
      </w:tr>
      <w:tr w:rsidR="0002647D" w:rsidRPr="00623BBF" w:rsidTr="005815C7">
        <w:trPr>
          <w:trHeight w:hRule="exact" w:val="295"/>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32</w:t>
            </w:r>
          </w:p>
        </w:tc>
        <w:tc>
          <w:tcPr>
            <w:tcW w:w="13324"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«В каждой мимолётности вижу я миры...»</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w:t>
            </w:r>
          </w:p>
        </w:tc>
      </w:tr>
      <w:tr w:rsidR="0002647D" w:rsidRPr="00623BBF" w:rsidTr="005815C7">
        <w:trPr>
          <w:trHeight w:hRule="exact" w:val="426"/>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33</w:t>
            </w:r>
          </w:p>
        </w:tc>
        <w:tc>
          <w:tcPr>
            <w:tcW w:w="13324"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Мир композитора. «Творчество отечественных композиторов-песенников</w:t>
            </w:r>
            <w:proofErr w:type="gramStart"/>
            <w:r w:rsidR="005D58AF">
              <w:rPr>
                <w:sz w:val="24"/>
                <w:szCs w:val="24"/>
              </w:rPr>
              <w:t xml:space="preserve"> </w:t>
            </w:r>
            <w:r w:rsidRPr="00623BBF">
              <w:rPr>
                <w:sz w:val="24"/>
                <w:szCs w:val="24"/>
              </w:rPr>
              <w:t>,</w:t>
            </w:r>
            <w:proofErr w:type="gramEnd"/>
            <w:r w:rsidRPr="00623BBF">
              <w:rPr>
                <w:sz w:val="24"/>
                <w:szCs w:val="24"/>
              </w:rPr>
              <w:t>ставшее «музыкальным символом»</w:t>
            </w:r>
            <w:r w:rsidR="005D58AF">
              <w:rPr>
                <w:sz w:val="24"/>
                <w:szCs w:val="24"/>
              </w:rPr>
              <w:t xml:space="preserve"> </w:t>
            </w:r>
            <w:r w:rsidRPr="00623BBF">
              <w:rPr>
                <w:sz w:val="24"/>
                <w:szCs w:val="24"/>
              </w:rPr>
              <w:t>своего времени».</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w:t>
            </w:r>
          </w:p>
        </w:tc>
      </w:tr>
      <w:tr w:rsidR="0002647D" w:rsidRPr="00623BBF" w:rsidTr="005815C7">
        <w:trPr>
          <w:trHeight w:hRule="exact" w:val="290"/>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34</w:t>
            </w:r>
          </w:p>
        </w:tc>
        <w:tc>
          <w:tcPr>
            <w:tcW w:w="13324"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 xml:space="preserve">С веком наравне. </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w:t>
            </w:r>
          </w:p>
        </w:tc>
      </w:tr>
      <w:tr w:rsidR="0002647D" w:rsidRPr="00623BBF" w:rsidTr="005815C7">
        <w:trPr>
          <w:trHeight w:hRule="exact" w:val="280"/>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35</w:t>
            </w:r>
          </w:p>
        </w:tc>
        <w:tc>
          <w:tcPr>
            <w:tcW w:w="13324"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Обобщающий урок учебного года</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w:t>
            </w:r>
          </w:p>
        </w:tc>
      </w:tr>
      <w:tr w:rsidR="0002647D" w:rsidRPr="00623BBF" w:rsidTr="005815C7">
        <w:trPr>
          <w:trHeight w:hRule="exact" w:val="284"/>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pacing w:val="-7"/>
                <w:sz w:val="24"/>
                <w:szCs w:val="24"/>
              </w:rPr>
              <w:t>Итого</w:t>
            </w:r>
          </w:p>
        </w:tc>
        <w:tc>
          <w:tcPr>
            <w:tcW w:w="13324"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35</w:t>
            </w:r>
          </w:p>
        </w:tc>
      </w:tr>
    </w:tbl>
    <w:p w:rsidR="001A232A" w:rsidRPr="00623BBF" w:rsidRDefault="001A232A" w:rsidP="001A232A">
      <w:pPr>
        <w:tabs>
          <w:tab w:val="left" w:pos="5940"/>
        </w:tabs>
        <w:rPr>
          <w:sz w:val="24"/>
          <w:szCs w:val="24"/>
        </w:rPr>
      </w:pPr>
    </w:p>
    <w:p w:rsidR="001A232A" w:rsidRPr="00623BBF" w:rsidRDefault="001A232A" w:rsidP="001A232A">
      <w:pPr>
        <w:rPr>
          <w:rFonts w:eastAsia="Calibri"/>
          <w:sz w:val="24"/>
          <w:szCs w:val="24"/>
        </w:rPr>
      </w:pPr>
      <w:r w:rsidRPr="00623BBF">
        <w:rPr>
          <w:rFonts w:eastAsia="Calibri"/>
          <w:sz w:val="24"/>
          <w:szCs w:val="24"/>
        </w:rPr>
        <w:t xml:space="preserve">                                                                       КАЛЕНДАРНО – ТЕМАТИЧЕСКОЕ ПЛАНИРОВАНИЕ</w:t>
      </w:r>
    </w:p>
    <w:tbl>
      <w:tblPr>
        <w:tblW w:w="1601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2616"/>
        <w:gridCol w:w="1275"/>
        <w:gridCol w:w="1418"/>
      </w:tblGrid>
      <w:tr w:rsidR="00187825" w:rsidRPr="00623BBF" w:rsidTr="005D58AF">
        <w:tc>
          <w:tcPr>
            <w:tcW w:w="710" w:type="dxa"/>
            <w:vMerge w:val="restart"/>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 xml:space="preserve">№ </w:t>
            </w:r>
            <w:proofErr w:type="gramStart"/>
            <w:r w:rsidRPr="00623BBF">
              <w:rPr>
                <w:rFonts w:eastAsia="Calibri"/>
                <w:sz w:val="24"/>
                <w:szCs w:val="24"/>
              </w:rPr>
              <w:t>п</w:t>
            </w:r>
            <w:proofErr w:type="gramEnd"/>
            <w:r w:rsidRPr="00623BBF">
              <w:rPr>
                <w:rFonts w:eastAsia="Calibri"/>
                <w:sz w:val="24"/>
                <w:szCs w:val="24"/>
              </w:rPr>
              <w:t>/п</w:t>
            </w:r>
          </w:p>
        </w:tc>
        <w:tc>
          <w:tcPr>
            <w:tcW w:w="12616" w:type="dxa"/>
            <w:vMerge w:val="restart"/>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Тема урока</w:t>
            </w:r>
          </w:p>
          <w:p w:rsidR="00187825" w:rsidRPr="00623BBF" w:rsidRDefault="00187825" w:rsidP="00187825">
            <w:pPr>
              <w:jc w:val="center"/>
              <w:rPr>
                <w:rFonts w:eastAsia="Calibri"/>
                <w:sz w:val="24"/>
                <w:szCs w:val="24"/>
              </w:rPr>
            </w:pPr>
          </w:p>
        </w:tc>
        <w:tc>
          <w:tcPr>
            <w:tcW w:w="2693" w:type="dxa"/>
            <w:gridSpan w:val="2"/>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Дата проведения</w:t>
            </w:r>
          </w:p>
        </w:tc>
      </w:tr>
      <w:tr w:rsidR="00187825" w:rsidRPr="00623BBF" w:rsidTr="005D58AF">
        <w:trPr>
          <w:trHeight w:val="209"/>
        </w:trPr>
        <w:tc>
          <w:tcPr>
            <w:tcW w:w="710" w:type="dxa"/>
            <w:vMerge/>
            <w:tcBorders>
              <w:top w:val="single" w:sz="4" w:space="0" w:color="auto"/>
              <w:left w:val="single" w:sz="4" w:space="0" w:color="auto"/>
              <w:bottom w:val="single" w:sz="4" w:space="0" w:color="auto"/>
              <w:right w:val="single" w:sz="4" w:space="0" w:color="auto"/>
            </w:tcBorders>
            <w:vAlign w:val="center"/>
            <w:hideMark/>
          </w:tcPr>
          <w:p w:rsidR="00187825" w:rsidRPr="00623BBF" w:rsidRDefault="00187825" w:rsidP="00187825">
            <w:pPr>
              <w:spacing w:line="256" w:lineRule="auto"/>
              <w:rPr>
                <w:rFonts w:eastAsia="Calibri"/>
                <w:sz w:val="24"/>
                <w:szCs w:val="24"/>
              </w:rPr>
            </w:pPr>
          </w:p>
        </w:tc>
        <w:tc>
          <w:tcPr>
            <w:tcW w:w="12616" w:type="dxa"/>
            <w:vMerge/>
            <w:tcBorders>
              <w:top w:val="single" w:sz="4" w:space="0" w:color="auto"/>
              <w:left w:val="single" w:sz="4" w:space="0" w:color="auto"/>
              <w:bottom w:val="single" w:sz="4" w:space="0" w:color="auto"/>
              <w:right w:val="single" w:sz="4" w:space="0" w:color="auto"/>
            </w:tcBorders>
            <w:vAlign w:val="center"/>
            <w:hideMark/>
          </w:tcPr>
          <w:p w:rsidR="00187825" w:rsidRPr="00623BBF" w:rsidRDefault="00187825" w:rsidP="00187825">
            <w:pPr>
              <w:spacing w:line="256" w:lineRule="auto"/>
              <w:rPr>
                <w:rFonts w:eastAsia="Calibri"/>
                <w:sz w:val="24"/>
                <w:szCs w:val="24"/>
              </w:rPr>
            </w:pPr>
          </w:p>
        </w:tc>
        <w:tc>
          <w:tcPr>
            <w:tcW w:w="1275"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план</w:t>
            </w:r>
          </w:p>
        </w:tc>
        <w:tc>
          <w:tcPr>
            <w:tcW w:w="1418"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факт</w:t>
            </w: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1</w:t>
            </w:r>
          </w:p>
        </w:tc>
        <w:tc>
          <w:tcPr>
            <w:tcW w:w="12616"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rPr>
                <w:rFonts w:eastAsia="Calibri"/>
                <w:sz w:val="24"/>
                <w:szCs w:val="24"/>
              </w:rPr>
            </w:pPr>
            <w:r w:rsidRPr="00623BBF">
              <w:rPr>
                <w:rFonts w:eastAsia="Calibri"/>
                <w:sz w:val="24"/>
                <w:szCs w:val="24"/>
              </w:rPr>
              <w:t>Что роднит музыку с литературой.</w:t>
            </w:r>
          </w:p>
          <w:p w:rsidR="00187825" w:rsidRPr="00623BBF" w:rsidRDefault="00187825" w:rsidP="00187825">
            <w:pPr>
              <w:rPr>
                <w:rFonts w:eastAsia="Calibri"/>
                <w:i/>
                <w:sz w:val="24"/>
                <w:szCs w:val="24"/>
              </w:rPr>
            </w:pPr>
            <w:r w:rsidRPr="00623BBF">
              <w:rPr>
                <w:rFonts w:eastAsia="Calibri"/>
                <w:i/>
                <w:sz w:val="24"/>
                <w:szCs w:val="24"/>
              </w:rPr>
              <w:t>Урок изучения и первичного закрепления новых знаний</w:t>
            </w:r>
          </w:p>
        </w:tc>
        <w:tc>
          <w:tcPr>
            <w:tcW w:w="1275"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rPr>
                <w:rFonts w:eastAsia="Calibri"/>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2</w:t>
            </w:r>
          </w:p>
        </w:tc>
        <w:tc>
          <w:tcPr>
            <w:tcW w:w="12616"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rPr>
                <w:rFonts w:eastAsia="Calibri"/>
                <w:sz w:val="24"/>
                <w:szCs w:val="24"/>
              </w:rPr>
            </w:pPr>
            <w:r w:rsidRPr="00623BBF">
              <w:rPr>
                <w:rFonts w:eastAsia="Calibri"/>
                <w:sz w:val="24"/>
                <w:szCs w:val="24"/>
              </w:rPr>
              <w:t>Вокальная музыка.</w:t>
            </w:r>
          </w:p>
          <w:p w:rsidR="00187825" w:rsidRPr="00623BBF" w:rsidRDefault="00187825" w:rsidP="00187825">
            <w:pPr>
              <w:rPr>
                <w:rFonts w:eastAsia="Calibri"/>
                <w:i/>
                <w:sz w:val="24"/>
                <w:szCs w:val="24"/>
              </w:rPr>
            </w:pPr>
            <w:r w:rsidRPr="00623BBF">
              <w:rPr>
                <w:rFonts w:eastAsia="Calibri"/>
                <w:i/>
                <w:sz w:val="24"/>
                <w:szCs w:val="24"/>
              </w:rPr>
              <w:t>Комбинированный урок.</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3</w:t>
            </w:r>
          </w:p>
        </w:tc>
        <w:tc>
          <w:tcPr>
            <w:tcW w:w="12616"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rPr>
                <w:rFonts w:eastAsia="Calibri"/>
                <w:sz w:val="24"/>
                <w:szCs w:val="24"/>
              </w:rPr>
            </w:pPr>
            <w:r w:rsidRPr="00623BBF">
              <w:rPr>
                <w:rFonts w:eastAsia="Calibri"/>
                <w:sz w:val="24"/>
                <w:szCs w:val="24"/>
              </w:rPr>
              <w:t>Русские народные песни.</w:t>
            </w:r>
            <w:r w:rsidR="00CC51ED" w:rsidRPr="00623BBF">
              <w:rPr>
                <w:rFonts w:eastAsia="Calibri"/>
                <w:sz w:val="24"/>
                <w:szCs w:val="24"/>
              </w:rPr>
              <w:t xml:space="preserve"> </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4</w:t>
            </w:r>
          </w:p>
        </w:tc>
        <w:tc>
          <w:tcPr>
            <w:tcW w:w="12616"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rPr>
                <w:rFonts w:eastAsia="Calibri"/>
                <w:sz w:val="24"/>
                <w:szCs w:val="24"/>
              </w:rPr>
            </w:pPr>
            <w:r w:rsidRPr="00623BBF">
              <w:rPr>
                <w:rFonts w:eastAsia="Calibri"/>
                <w:sz w:val="24"/>
                <w:szCs w:val="24"/>
              </w:rPr>
              <w:t xml:space="preserve">Вокальная музыка. </w:t>
            </w:r>
          </w:p>
          <w:p w:rsidR="00187825" w:rsidRPr="00623BBF" w:rsidRDefault="00187825" w:rsidP="00187825">
            <w:pPr>
              <w:rPr>
                <w:rFonts w:eastAsia="Calibri"/>
                <w:sz w:val="24"/>
                <w:szCs w:val="24"/>
              </w:rPr>
            </w:pPr>
            <w:r w:rsidRPr="00623BBF">
              <w:rPr>
                <w:rFonts w:eastAsia="Calibri"/>
                <w:sz w:val="24"/>
                <w:szCs w:val="24"/>
              </w:rPr>
              <w:t>Комбинированный урок</w:t>
            </w:r>
          </w:p>
        </w:tc>
        <w:tc>
          <w:tcPr>
            <w:tcW w:w="1275"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rPr>
                <w:rFonts w:eastAsia="Calibri"/>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5</w:t>
            </w:r>
          </w:p>
        </w:tc>
        <w:tc>
          <w:tcPr>
            <w:tcW w:w="12616"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rPr>
                <w:rFonts w:eastAsia="Calibri"/>
                <w:sz w:val="24"/>
                <w:szCs w:val="24"/>
              </w:rPr>
            </w:pPr>
            <w:r w:rsidRPr="00623BBF">
              <w:rPr>
                <w:rFonts w:eastAsia="Calibri"/>
                <w:sz w:val="24"/>
                <w:szCs w:val="24"/>
              </w:rPr>
              <w:t xml:space="preserve">Фольклор в </w:t>
            </w:r>
            <w:r w:rsidR="005815C7" w:rsidRPr="00623BBF">
              <w:rPr>
                <w:rFonts w:eastAsia="Calibri"/>
                <w:sz w:val="24"/>
                <w:szCs w:val="24"/>
              </w:rPr>
              <w:t>музыке русских композиторов</w:t>
            </w:r>
          </w:p>
          <w:p w:rsidR="00187825" w:rsidRPr="00623BBF" w:rsidRDefault="00187825" w:rsidP="00187825">
            <w:pPr>
              <w:rPr>
                <w:rFonts w:eastAsia="Calibri"/>
                <w:sz w:val="24"/>
                <w:szCs w:val="24"/>
              </w:rPr>
            </w:pPr>
            <w:r w:rsidRPr="00623BBF">
              <w:rPr>
                <w:rFonts w:eastAsia="Calibri"/>
                <w:sz w:val="24"/>
                <w:szCs w:val="24"/>
              </w:rPr>
              <w:t>Урок обобщения и систематизации знаний</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6</w:t>
            </w:r>
          </w:p>
        </w:tc>
        <w:tc>
          <w:tcPr>
            <w:tcW w:w="12616"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rPr>
                <w:rFonts w:eastAsia="Calibri"/>
                <w:b/>
                <w:sz w:val="24"/>
                <w:szCs w:val="24"/>
              </w:rPr>
            </w:pPr>
            <w:r w:rsidRPr="00623BBF">
              <w:rPr>
                <w:rFonts w:eastAsia="Calibri"/>
                <w:sz w:val="24"/>
                <w:szCs w:val="24"/>
              </w:rPr>
              <w:t>Фолькло</w:t>
            </w:r>
            <w:r w:rsidR="00CC51ED" w:rsidRPr="00623BBF">
              <w:rPr>
                <w:rFonts w:eastAsia="Calibri"/>
                <w:sz w:val="24"/>
                <w:szCs w:val="24"/>
              </w:rPr>
              <w:t xml:space="preserve">р в музыке русских композиторов </w:t>
            </w:r>
          </w:p>
          <w:p w:rsidR="00187825" w:rsidRPr="00623BBF" w:rsidRDefault="00187825" w:rsidP="00187825">
            <w:pPr>
              <w:rPr>
                <w:rFonts w:eastAsia="Calibri"/>
                <w:sz w:val="24"/>
                <w:szCs w:val="24"/>
              </w:rPr>
            </w:pPr>
            <w:r w:rsidRPr="00623BBF">
              <w:rPr>
                <w:rFonts w:eastAsia="Calibri"/>
                <w:sz w:val="24"/>
                <w:szCs w:val="24"/>
              </w:rPr>
              <w:t>Урок обобщения и систематизации знаний.</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7</w:t>
            </w:r>
          </w:p>
        </w:tc>
        <w:tc>
          <w:tcPr>
            <w:tcW w:w="12616"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rPr>
                <w:rFonts w:eastAsia="Calibri"/>
                <w:sz w:val="24"/>
                <w:szCs w:val="24"/>
              </w:rPr>
            </w:pPr>
            <w:r w:rsidRPr="00623BBF">
              <w:rPr>
                <w:rFonts w:eastAsia="Calibri"/>
                <w:sz w:val="24"/>
                <w:szCs w:val="24"/>
              </w:rPr>
              <w:t xml:space="preserve">Жанры инструментальной и вокальной музыки. </w:t>
            </w:r>
          </w:p>
          <w:p w:rsidR="00187825" w:rsidRPr="00623BBF" w:rsidRDefault="00187825" w:rsidP="00187825">
            <w:pPr>
              <w:rPr>
                <w:rFonts w:eastAsia="Calibri"/>
                <w:sz w:val="24"/>
                <w:szCs w:val="24"/>
              </w:rPr>
            </w:pPr>
            <w:r w:rsidRPr="00623BBF">
              <w:rPr>
                <w:rFonts w:eastAsia="Calibri"/>
                <w:sz w:val="24"/>
                <w:szCs w:val="24"/>
              </w:rPr>
              <w:t>Урок закрепления нового материала.</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8</w:t>
            </w:r>
          </w:p>
        </w:tc>
        <w:tc>
          <w:tcPr>
            <w:tcW w:w="12616" w:type="dxa"/>
            <w:tcBorders>
              <w:top w:val="single" w:sz="4" w:space="0" w:color="auto"/>
              <w:left w:val="single" w:sz="4" w:space="0" w:color="auto"/>
              <w:bottom w:val="single" w:sz="4" w:space="0" w:color="auto"/>
              <w:right w:val="single" w:sz="4" w:space="0" w:color="auto"/>
            </w:tcBorders>
            <w:hideMark/>
          </w:tcPr>
          <w:p w:rsidR="00187825" w:rsidRPr="00623BBF" w:rsidRDefault="00187825" w:rsidP="005F7BA9">
            <w:pPr>
              <w:tabs>
                <w:tab w:val="left" w:pos="2145"/>
              </w:tabs>
              <w:rPr>
                <w:rFonts w:eastAsia="Calibri"/>
                <w:sz w:val="24"/>
                <w:szCs w:val="24"/>
              </w:rPr>
            </w:pPr>
            <w:r w:rsidRPr="00623BBF">
              <w:rPr>
                <w:rFonts w:eastAsia="Calibri"/>
                <w:sz w:val="24"/>
                <w:szCs w:val="24"/>
              </w:rPr>
              <w:t>Вторая жизнь песни.</w:t>
            </w:r>
            <w:r w:rsidR="005F7BA9" w:rsidRPr="00623BBF">
              <w:rPr>
                <w:rFonts w:eastAsia="Calibri"/>
                <w:sz w:val="24"/>
                <w:szCs w:val="24"/>
              </w:rPr>
              <w:tab/>
            </w:r>
          </w:p>
          <w:p w:rsidR="00187825" w:rsidRPr="00623BBF" w:rsidRDefault="00187825" w:rsidP="00187825">
            <w:pPr>
              <w:rPr>
                <w:rFonts w:eastAsia="Calibri"/>
                <w:sz w:val="24"/>
                <w:szCs w:val="24"/>
              </w:rPr>
            </w:pPr>
            <w:r w:rsidRPr="00623BBF">
              <w:rPr>
                <w:rFonts w:eastAsia="Calibri"/>
                <w:sz w:val="24"/>
                <w:szCs w:val="24"/>
              </w:rPr>
              <w:t>Урок изучения и первичного закрепления новых знаний.</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9</w:t>
            </w:r>
          </w:p>
        </w:tc>
        <w:tc>
          <w:tcPr>
            <w:tcW w:w="12616" w:type="dxa"/>
            <w:tcBorders>
              <w:top w:val="single" w:sz="4" w:space="0" w:color="auto"/>
              <w:left w:val="single" w:sz="4" w:space="0" w:color="auto"/>
              <w:bottom w:val="single" w:sz="4" w:space="0" w:color="auto"/>
              <w:right w:val="single" w:sz="4" w:space="0" w:color="auto"/>
            </w:tcBorders>
            <w:vAlign w:val="center"/>
            <w:hideMark/>
          </w:tcPr>
          <w:p w:rsidR="00187825" w:rsidRPr="00623BBF" w:rsidRDefault="00B85A2B" w:rsidP="00187825">
            <w:pPr>
              <w:rPr>
                <w:rFonts w:eastAsia="Calibri"/>
                <w:sz w:val="24"/>
                <w:szCs w:val="24"/>
              </w:rPr>
            </w:pPr>
            <w:r w:rsidRPr="00623BBF">
              <w:rPr>
                <w:sz w:val="24"/>
                <w:szCs w:val="24"/>
              </w:rPr>
              <w:t>«Всю жизнь мою несу родину в душе...». «Перезвоны»</w:t>
            </w:r>
          </w:p>
        </w:tc>
        <w:tc>
          <w:tcPr>
            <w:tcW w:w="1275"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rPr>
                <w:rFonts w:eastAsia="Calibri"/>
                <w:sz w:val="24"/>
                <w:szCs w:val="24"/>
              </w:rPr>
            </w:pP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10</w:t>
            </w:r>
          </w:p>
        </w:tc>
        <w:tc>
          <w:tcPr>
            <w:tcW w:w="12616"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rPr>
                <w:rFonts w:eastAsia="Calibri"/>
                <w:sz w:val="24"/>
                <w:szCs w:val="24"/>
              </w:rPr>
            </w:pPr>
            <w:r w:rsidRPr="00623BBF">
              <w:rPr>
                <w:rFonts w:eastAsia="Calibri"/>
                <w:sz w:val="24"/>
                <w:szCs w:val="24"/>
              </w:rPr>
              <w:t>Всю жизнь мою несу родину в душе…</w:t>
            </w:r>
            <w:r w:rsidR="00B85A2B" w:rsidRPr="00623BBF">
              <w:rPr>
                <w:sz w:val="24"/>
                <w:szCs w:val="24"/>
              </w:rPr>
              <w:t>«Скажи, откуда ты приходишь, кра</w:t>
            </w:r>
            <w:r w:rsidR="00B85A2B" w:rsidRPr="00623BBF">
              <w:rPr>
                <w:sz w:val="24"/>
                <w:szCs w:val="24"/>
              </w:rPr>
              <w:softHyphen/>
              <w:t>сота?»</w:t>
            </w:r>
          </w:p>
          <w:p w:rsidR="00187825" w:rsidRPr="00623BBF" w:rsidRDefault="00187825" w:rsidP="00187825">
            <w:pPr>
              <w:rPr>
                <w:rFonts w:eastAsia="Calibri"/>
                <w:sz w:val="24"/>
                <w:szCs w:val="24"/>
              </w:rPr>
            </w:pPr>
            <w:r w:rsidRPr="00623BBF">
              <w:rPr>
                <w:rFonts w:eastAsia="Calibri"/>
                <w:sz w:val="24"/>
                <w:szCs w:val="24"/>
              </w:rPr>
              <w:t>Урок изучения и первичного закрепления новых знаний.</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11</w:t>
            </w:r>
          </w:p>
        </w:tc>
        <w:tc>
          <w:tcPr>
            <w:tcW w:w="12616"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rPr>
                <w:rFonts w:eastAsia="Calibri"/>
                <w:b/>
                <w:sz w:val="24"/>
                <w:szCs w:val="24"/>
              </w:rPr>
            </w:pPr>
            <w:r w:rsidRPr="00623BBF">
              <w:rPr>
                <w:rFonts w:eastAsia="Calibri"/>
                <w:sz w:val="24"/>
                <w:szCs w:val="24"/>
              </w:rPr>
              <w:t>Писатели и поэты о музыке и музыкантах.</w:t>
            </w:r>
            <w:r w:rsidR="00B61A8F" w:rsidRPr="00623BBF">
              <w:rPr>
                <w:rFonts w:eastAsia="Calibri"/>
                <w:sz w:val="24"/>
                <w:szCs w:val="24"/>
              </w:rPr>
              <w:t xml:space="preserve"> </w:t>
            </w:r>
          </w:p>
          <w:p w:rsidR="00187825" w:rsidRPr="00623BBF" w:rsidRDefault="00187825" w:rsidP="00187825">
            <w:pPr>
              <w:rPr>
                <w:rFonts w:eastAsia="Calibri"/>
                <w:sz w:val="24"/>
                <w:szCs w:val="24"/>
              </w:rPr>
            </w:pPr>
            <w:r w:rsidRPr="00623BBF">
              <w:rPr>
                <w:rFonts w:eastAsia="Calibri"/>
                <w:sz w:val="24"/>
                <w:szCs w:val="24"/>
              </w:rPr>
              <w:t>Комбинированный урок.</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lastRenderedPageBreak/>
              <w:t>12</w:t>
            </w:r>
          </w:p>
        </w:tc>
        <w:tc>
          <w:tcPr>
            <w:tcW w:w="12616" w:type="dxa"/>
            <w:tcBorders>
              <w:top w:val="single" w:sz="4" w:space="0" w:color="auto"/>
              <w:left w:val="single" w:sz="4" w:space="0" w:color="auto"/>
              <w:bottom w:val="single" w:sz="4" w:space="0" w:color="auto"/>
              <w:right w:val="single" w:sz="4" w:space="0" w:color="auto"/>
            </w:tcBorders>
            <w:vAlign w:val="center"/>
            <w:hideMark/>
          </w:tcPr>
          <w:p w:rsidR="00187825" w:rsidRPr="00623BBF" w:rsidRDefault="00B85A2B" w:rsidP="00187825">
            <w:pPr>
              <w:spacing w:line="256" w:lineRule="auto"/>
              <w:rPr>
                <w:rFonts w:eastAsia="Calibri"/>
                <w:sz w:val="24"/>
                <w:szCs w:val="24"/>
              </w:rPr>
            </w:pPr>
            <w:r w:rsidRPr="00623BBF">
              <w:rPr>
                <w:spacing w:val="-1"/>
                <w:sz w:val="24"/>
                <w:szCs w:val="24"/>
              </w:rPr>
              <w:t xml:space="preserve">«Гармонии задумчивый поэт». «Ты, </w:t>
            </w:r>
            <w:r w:rsidRPr="00623BBF">
              <w:rPr>
                <w:sz w:val="24"/>
                <w:szCs w:val="24"/>
              </w:rPr>
              <w:t>Моцарт, Бог, и сам того не знаешь»</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rPr>
          <w:trHeight w:val="407"/>
        </w:trPr>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13</w:t>
            </w:r>
          </w:p>
        </w:tc>
        <w:tc>
          <w:tcPr>
            <w:tcW w:w="12616"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r w:rsidRPr="00623BBF">
              <w:rPr>
                <w:rFonts w:eastAsia="Calibri"/>
                <w:sz w:val="24"/>
                <w:szCs w:val="24"/>
              </w:rPr>
              <w:t>Первое путешествие в музыкальный театр. Опера.</w:t>
            </w:r>
          </w:p>
          <w:p w:rsidR="00187825" w:rsidRPr="00623BBF" w:rsidRDefault="00187825" w:rsidP="00187825">
            <w:pPr>
              <w:rPr>
                <w:rFonts w:eastAsia="Calibri"/>
                <w:sz w:val="24"/>
                <w:szCs w:val="24"/>
              </w:rPr>
            </w:pPr>
            <w:r w:rsidRPr="00623BBF">
              <w:rPr>
                <w:rFonts w:eastAsia="Calibri"/>
                <w:sz w:val="24"/>
                <w:szCs w:val="24"/>
              </w:rPr>
              <w:t>Урок изучения и первичного закрепления новых знаний.</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14</w:t>
            </w:r>
          </w:p>
        </w:tc>
        <w:tc>
          <w:tcPr>
            <w:tcW w:w="12616"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r w:rsidRPr="00623BBF">
              <w:rPr>
                <w:rFonts w:eastAsia="Calibri"/>
                <w:sz w:val="24"/>
                <w:szCs w:val="24"/>
              </w:rPr>
              <w:t>Второе путешествие в музыкальный театр. Балет.</w:t>
            </w:r>
          </w:p>
          <w:p w:rsidR="00187825" w:rsidRPr="00623BBF" w:rsidRDefault="00187825" w:rsidP="00187825">
            <w:pPr>
              <w:rPr>
                <w:rFonts w:eastAsia="Calibri"/>
                <w:sz w:val="24"/>
                <w:szCs w:val="24"/>
              </w:rPr>
            </w:pPr>
            <w:r w:rsidRPr="00623BBF">
              <w:rPr>
                <w:rFonts w:eastAsia="Calibri"/>
                <w:sz w:val="24"/>
                <w:szCs w:val="24"/>
              </w:rPr>
              <w:t>Урок изучения и первичного закрепления новых знаний.</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15</w:t>
            </w:r>
          </w:p>
        </w:tc>
        <w:tc>
          <w:tcPr>
            <w:tcW w:w="12616"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r w:rsidRPr="00623BBF">
              <w:rPr>
                <w:rFonts w:eastAsia="Calibri"/>
                <w:sz w:val="24"/>
                <w:szCs w:val="24"/>
              </w:rPr>
              <w:t>Музыка в театре, кино, на телевидении.</w:t>
            </w:r>
          </w:p>
          <w:p w:rsidR="00187825" w:rsidRPr="00623BBF" w:rsidRDefault="00187825" w:rsidP="00187825">
            <w:pPr>
              <w:rPr>
                <w:rFonts w:eastAsia="Calibri"/>
                <w:sz w:val="24"/>
                <w:szCs w:val="24"/>
              </w:rPr>
            </w:pPr>
            <w:r w:rsidRPr="00623BBF">
              <w:rPr>
                <w:rFonts w:eastAsia="Calibri"/>
                <w:sz w:val="24"/>
                <w:szCs w:val="24"/>
              </w:rPr>
              <w:t>Урок изучения и первичного закрепления новых знаний.</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16</w:t>
            </w:r>
          </w:p>
        </w:tc>
        <w:tc>
          <w:tcPr>
            <w:tcW w:w="12616"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r w:rsidRPr="00623BBF">
              <w:rPr>
                <w:rFonts w:eastAsia="Calibri"/>
                <w:sz w:val="24"/>
                <w:szCs w:val="24"/>
              </w:rPr>
              <w:t>Третье путешествие в музыкальный театр. Мюзикл.</w:t>
            </w:r>
          </w:p>
          <w:p w:rsidR="00187825" w:rsidRPr="00623BBF" w:rsidRDefault="00187825" w:rsidP="00187825">
            <w:pPr>
              <w:rPr>
                <w:rFonts w:eastAsia="Calibri"/>
                <w:sz w:val="24"/>
                <w:szCs w:val="24"/>
              </w:rPr>
            </w:pPr>
            <w:r w:rsidRPr="00623BBF">
              <w:rPr>
                <w:rFonts w:eastAsia="Calibri"/>
                <w:sz w:val="24"/>
                <w:szCs w:val="24"/>
              </w:rPr>
              <w:t>Урок изучения и первичного закрепления новых знаний.</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17</w:t>
            </w:r>
          </w:p>
        </w:tc>
        <w:tc>
          <w:tcPr>
            <w:tcW w:w="12616"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rPr>
                <w:rFonts w:eastAsia="Calibri"/>
                <w:sz w:val="24"/>
                <w:szCs w:val="24"/>
              </w:rPr>
            </w:pPr>
            <w:r w:rsidRPr="00623BBF">
              <w:rPr>
                <w:rFonts w:eastAsia="Calibri"/>
                <w:sz w:val="24"/>
                <w:szCs w:val="24"/>
              </w:rPr>
              <w:t xml:space="preserve">Мир композитора. </w:t>
            </w:r>
          </w:p>
          <w:p w:rsidR="00187825" w:rsidRPr="00623BBF" w:rsidRDefault="00187825" w:rsidP="00187825">
            <w:pPr>
              <w:rPr>
                <w:rFonts w:eastAsia="Calibri"/>
                <w:sz w:val="24"/>
                <w:szCs w:val="24"/>
              </w:rPr>
            </w:pPr>
            <w:r w:rsidRPr="00623BBF">
              <w:rPr>
                <w:rFonts w:eastAsia="Calibri"/>
                <w:sz w:val="24"/>
                <w:szCs w:val="24"/>
              </w:rPr>
              <w:t>«Творчество отечественных композиторов-</w:t>
            </w:r>
            <w:proofErr w:type="spellStart"/>
            <w:r w:rsidRPr="00623BBF">
              <w:rPr>
                <w:rFonts w:eastAsia="Calibri"/>
                <w:sz w:val="24"/>
                <w:szCs w:val="24"/>
              </w:rPr>
              <w:t>песенников</w:t>
            </w:r>
            <w:proofErr w:type="gramStart"/>
            <w:r w:rsidRPr="00623BBF">
              <w:rPr>
                <w:rFonts w:eastAsia="Calibri"/>
                <w:sz w:val="24"/>
                <w:szCs w:val="24"/>
              </w:rPr>
              <w:t>,с</w:t>
            </w:r>
            <w:proofErr w:type="gramEnd"/>
            <w:r w:rsidRPr="00623BBF">
              <w:rPr>
                <w:rFonts w:eastAsia="Calibri"/>
                <w:sz w:val="24"/>
                <w:szCs w:val="24"/>
              </w:rPr>
              <w:t>тавшее</w:t>
            </w:r>
            <w:proofErr w:type="spellEnd"/>
            <w:r w:rsidRPr="00623BBF">
              <w:rPr>
                <w:rFonts w:eastAsia="Calibri"/>
                <w:sz w:val="24"/>
                <w:szCs w:val="24"/>
              </w:rPr>
              <w:t xml:space="preserve"> «музыкальным </w:t>
            </w:r>
            <w:proofErr w:type="spellStart"/>
            <w:r w:rsidRPr="00623BBF">
              <w:rPr>
                <w:rFonts w:eastAsia="Calibri"/>
                <w:sz w:val="24"/>
                <w:szCs w:val="24"/>
              </w:rPr>
              <w:t>символом»своего</w:t>
            </w:r>
            <w:proofErr w:type="spellEnd"/>
            <w:r w:rsidRPr="00623BBF">
              <w:rPr>
                <w:rFonts w:eastAsia="Calibri"/>
                <w:sz w:val="24"/>
                <w:szCs w:val="24"/>
              </w:rPr>
              <w:t xml:space="preserve"> времени».</w:t>
            </w:r>
          </w:p>
          <w:p w:rsidR="00187825" w:rsidRPr="00623BBF" w:rsidRDefault="00187825" w:rsidP="00187825">
            <w:pPr>
              <w:rPr>
                <w:rFonts w:eastAsia="Calibri"/>
                <w:sz w:val="24"/>
                <w:szCs w:val="24"/>
              </w:rPr>
            </w:pPr>
            <w:r w:rsidRPr="00623BBF">
              <w:rPr>
                <w:rFonts w:eastAsia="Calibri"/>
                <w:sz w:val="24"/>
                <w:szCs w:val="24"/>
              </w:rPr>
              <w:t>Урок контроля, оценки и коррекции знаний учащихся</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18</w:t>
            </w:r>
          </w:p>
        </w:tc>
        <w:tc>
          <w:tcPr>
            <w:tcW w:w="12616" w:type="dxa"/>
            <w:tcBorders>
              <w:top w:val="single" w:sz="4" w:space="0" w:color="auto"/>
              <w:left w:val="single" w:sz="4" w:space="0" w:color="auto"/>
              <w:bottom w:val="single" w:sz="4" w:space="0" w:color="auto"/>
              <w:right w:val="single" w:sz="4" w:space="0" w:color="auto"/>
            </w:tcBorders>
          </w:tcPr>
          <w:p w:rsidR="00187825" w:rsidRPr="00623BBF" w:rsidRDefault="00187825" w:rsidP="00855B92">
            <w:pPr>
              <w:rPr>
                <w:rFonts w:eastAsia="Calibri"/>
                <w:sz w:val="24"/>
                <w:szCs w:val="24"/>
              </w:rPr>
            </w:pPr>
            <w:r w:rsidRPr="00623BBF">
              <w:rPr>
                <w:rFonts w:eastAsia="Calibri"/>
                <w:sz w:val="24"/>
                <w:szCs w:val="24"/>
              </w:rPr>
              <w:t>Что роднит музыку с изобразительным искусством.</w:t>
            </w:r>
          </w:p>
          <w:p w:rsidR="00187825" w:rsidRPr="00623BBF" w:rsidRDefault="00187825" w:rsidP="00187825">
            <w:pPr>
              <w:rPr>
                <w:rFonts w:eastAsia="Calibri"/>
                <w:sz w:val="24"/>
                <w:szCs w:val="24"/>
              </w:rPr>
            </w:pPr>
            <w:r w:rsidRPr="00623BBF">
              <w:rPr>
                <w:rFonts w:eastAsia="Calibri"/>
                <w:sz w:val="24"/>
                <w:szCs w:val="24"/>
              </w:rPr>
              <w:t>Урок изучения и перви</w:t>
            </w:r>
            <w:r w:rsidR="008C2C08" w:rsidRPr="00623BBF">
              <w:rPr>
                <w:rFonts w:eastAsia="Calibri"/>
                <w:sz w:val="24"/>
                <w:szCs w:val="24"/>
              </w:rPr>
              <w:t>чного закрепления новых знаний.</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19</w:t>
            </w:r>
          </w:p>
        </w:tc>
        <w:tc>
          <w:tcPr>
            <w:tcW w:w="12616"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rPr>
                <w:rFonts w:eastAsia="Calibri"/>
                <w:sz w:val="24"/>
                <w:szCs w:val="24"/>
              </w:rPr>
            </w:pPr>
            <w:proofErr w:type="gramStart"/>
            <w:r w:rsidRPr="00623BBF">
              <w:rPr>
                <w:rFonts w:eastAsia="Calibri"/>
                <w:sz w:val="24"/>
                <w:szCs w:val="24"/>
              </w:rPr>
              <w:t>Небесное</w:t>
            </w:r>
            <w:proofErr w:type="gramEnd"/>
            <w:r w:rsidRPr="00623BBF">
              <w:rPr>
                <w:rFonts w:eastAsia="Calibri"/>
                <w:sz w:val="24"/>
                <w:szCs w:val="24"/>
              </w:rPr>
              <w:t xml:space="preserve"> и земное в звуках и красках.</w:t>
            </w:r>
          </w:p>
          <w:p w:rsidR="00187825" w:rsidRPr="00623BBF" w:rsidRDefault="00187825" w:rsidP="00187825">
            <w:pPr>
              <w:rPr>
                <w:rFonts w:eastAsia="Calibri"/>
                <w:sz w:val="24"/>
                <w:szCs w:val="24"/>
              </w:rPr>
            </w:pPr>
            <w:r w:rsidRPr="00623BBF">
              <w:rPr>
                <w:rFonts w:eastAsia="Calibri"/>
                <w:sz w:val="24"/>
                <w:szCs w:val="24"/>
              </w:rPr>
              <w:t>Комбинированный урок.</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20</w:t>
            </w:r>
          </w:p>
        </w:tc>
        <w:tc>
          <w:tcPr>
            <w:tcW w:w="12616" w:type="dxa"/>
            <w:vMerge w:val="restart"/>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rPr>
                <w:rFonts w:eastAsia="Calibri"/>
                <w:sz w:val="24"/>
                <w:szCs w:val="24"/>
              </w:rPr>
            </w:pPr>
            <w:r w:rsidRPr="00623BBF">
              <w:rPr>
                <w:rFonts w:eastAsia="Calibri"/>
                <w:sz w:val="24"/>
                <w:szCs w:val="24"/>
              </w:rPr>
              <w:t>Звать через прошлое к настоящему.</w:t>
            </w:r>
          </w:p>
          <w:p w:rsidR="00187825" w:rsidRPr="00623BBF" w:rsidRDefault="00187825" w:rsidP="00187825">
            <w:pPr>
              <w:rPr>
                <w:rFonts w:eastAsia="Calibri"/>
                <w:sz w:val="24"/>
                <w:szCs w:val="24"/>
              </w:rPr>
            </w:pPr>
            <w:r w:rsidRPr="00623BBF">
              <w:rPr>
                <w:rFonts w:eastAsia="Calibri"/>
                <w:sz w:val="24"/>
                <w:szCs w:val="24"/>
              </w:rPr>
              <w:t>Урок закрепления нового материала.</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21</w:t>
            </w:r>
          </w:p>
        </w:tc>
        <w:tc>
          <w:tcPr>
            <w:tcW w:w="12616" w:type="dxa"/>
            <w:vMerge/>
            <w:tcBorders>
              <w:top w:val="single" w:sz="4" w:space="0" w:color="auto"/>
              <w:left w:val="single" w:sz="4" w:space="0" w:color="auto"/>
              <w:bottom w:val="single" w:sz="4" w:space="0" w:color="auto"/>
              <w:right w:val="single" w:sz="4" w:space="0" w:color="auto"/>
            </w:tcBorders>
            <w:vAlign w:val="center"/>
            <w:hideMark/>
          </w:tcPr>
          <w:p w:rsidR="00187825" w:rsidRPr="00623BBF" w:rsidRDefault="00187825" w:rsidP="00187825">
            <w:pPr>
              <w:spacing w:line="256" w:lineRule="auto"/>
              <w:rPr>
                <w:rFonts w:eastAsia="Calibri"/>
                <w:sz w:val="24"/>
                <w:szCs w:val="24"/>
              </w:rPr>
            </w:pP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22</w:t>
            </w:r>
          </w:p>
        </w:tc>
        <w:tc>
          <w:tcPr>
            <w:tcW w:w="12616" w:type="dxa"/>
            <w:vMerge w:val="restart"/>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r w:rsidRPr="00623BBF">
              <w:rPr>
                <w:rFonts w:eastAsia="Calibri"/>
                <w:sz w:val="24"/>
                <w:szCs w:val="24"/>
              </w:rPr>
              <w:t>Музыкальная живопись и живописная музыка.</w:t>
            </w:r>
          </w:p>
          <w:p w:rsidR="00187825" w:rsidRPr="00623BBF" w:rsidRDefault="00187825" w:rsidP="00187825">
            <w:pPr>
              <w:rPr>
                <w:rFonts w:eastAsia="Calibri"/>
                <w:sz w:val="24"/>
                <w:szCs w:val="24"/>
              </w:rPr>
            </w:pPr>
            <w:r w:rsidRPr="00623BBF">
              <w:rPr>
                <w:rFonts w:eastAsia="Calibri"/>
                <w:sz w:val="24"/>
                <w:szCs w:val="24"/>
              </w:rPr>
              <w:t>Урок обобщения и систематизации знаний.</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23</w:t>
            </w:r>
          </w:p>
        </w:tc>
        <w:tc>
          <w:tcPr>
            <w:tcW w:w="12616" w:type="dxa"/>
            <w:vMerge/>
            <w:tcBorders>
              <w:top w:val="single" w:sz="4" w:space="0" w:color="auto"/>
              <w:left w:val="single" w:sz="4" w:space="0" w:color="auto"/>
              <w:bottom w:val="single" w:sz="4" w:space="0" w:color="auto"/>
              <w:right w:val="single" w:sz="4" w:space="0" w:color="auto"/>
            </w:tcBorders>
            <w:vAlign w:val="center"/>
            <w:hideMark/>
          </w:tcPr>
          <w:p w:rsidR="00187825" w:rsidRPr="00623BBF" w:rsidRDefault="00187825" w:rsidP="00187825">
            <w:pPr>
              <w:spacing w:line="256" w:lineRule="auto"/>
              <w:rPr>
                <w:rFonts w:eastAsia="Calibri"/>
                <w:sz w:val="24"/>
                <w:szCs w:val="24"/>
              </w:rPr>
            </w:pP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24</w:t>
            </w:r>
          </w:p>
        </w:tc>
        <w:tc>
          <w:tcPr>
            <w:tcW w:w="12616"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rPr>
                <w:rFonts w:eastAsia="Calibri"/>
                <w:sz w:val="24"/>
                <w:szCs w:val="24"/>
              </w:rPr>
            </w:pPr>
            <w:proofErr w:type="spellStart"/>
            <w:r w:rsidRPr="00623BBF">
              <w:rPr>
                <w:rFonts w:eastAsia="Calibri"/>
                <w:sz w:val="24"/>
                <w:szCs w:val="24"/>
              </w:rPr>
              <w:t>Колокольность</w:t>
            </w:r>
            <w:proofErr w:type="spellEnd"/>
            <w:r w:rsidRPr="00623BBF">
              <w:rPr>
                <w:rFonts w:eastAsia="Calibri"/>
                <w:sz w:val="24"/>
                <w:szCs w:val="24"/>
              </w:rPr>
              <w:t xml:space="preserve"> в музыке и изобразительном искусстве.</w:t>
            </w:r>
          </w:p>
          <w:p w:rsidR="00187825" w:rsidRPr="00623BBF" w:rsidRDefault="00187825" w:rsidP="00187825">
            <w:pPr>
              <w:rPr>
                <w:rFonts w:eastAsia="Calibri"/>
                <w:sz w:val="24"/>
                <w:szCs w:val="24"/>
              </w:rPr>
            </w:pPr>
            <w:r w:rsidRPr="00623BBF">
              <w:rPr>
                <w:rFonts w:eastAsia="Calibri"/>
                <w:sz w:val="24"/>
                <w:szCs w:val="24"/>
              </w:rPr>
              <w:t>Комбинированный урок</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rPr>
          <w:trHeight w:val="485"/>
        </w:trPr>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25</w:t>
            </w:r>
          </w:p>
        </w:tc>
        <w:tc>
          <w:tcPr>
            <w:tcW w:w="12616"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r w:rsidRPr="00623BBF">
              <w:rPr>
                <w:rFonts w:eastAsia="Calibri"/>
                <w:sz w:val="24"/>
                <w:szCs w:val="24"/>
              </w:rPr>
              <w:t>Портрет в музыке и изобразительном искусстве.</w:t>
            </w:r>
          </w:p>
          <w:p w:rsidR="00187825" w:rsidRPr="00623BBF" w:rsidRDefault="00187825" w:rsidP="00187825">
            <w:pPr>
              <w:rPr>
                <w:rFonts w:eastAsia="Calibri"/>
                <w:sz w:val="24"/>
                <w:szCs w:val="24"/>
              </w:rPr>
            </w:pPr>
            <w:r w:rsidRPr="00623BBF">
              <w:rPr>
                <w:rFonts w:eastAsia="Calibri"/>
                <w:sz w:val="24"/>
                <w:szCs w:val="24"/>
              </w:rPr>
              <w:t>Урок обобщения и систематизации знаний.</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26</w:t>
            </w:r>
          </w:p>
        </w:tc>
        <w:tc>
          <w:tcPr>
            <w:tcW w:w="12616"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rPr>
                <w:rFonts w:eastAsia="Calibri"/>
                <w:sz w:val="24"/>
                <w:szCs w:val="24"/>
              </w:rPr>
            </w:pPr>
            <w:r w:rsidRPr="00623BBF">
              <w:rPr>
                <w:rFonts w:eastAsia="Calibri"/>
                <w:sz w:val="24"/>
                <w:szCs w:val="24"/>
              </w:rPr>
              <w:t>Волшебная палочка дирижера.</w:t>
            </w:r>
          </w:p>
          <w:p w:rsidR="00187825" w:rsidRPr="00623BBF" w:rsidRDefault="00187825" w:rsidP="00187825">
            <w:pPr>
              <w:rPr>
                <w:rFonts w:eastAsia="Calibri"/>
                <w:sz w:val="24"/>
                <w:szCs w:val="24"/>
              </w:rPr>
            </w:pPr>
            <w:r w:rsidRPr="00623BBF">
              <w:rPr>
                <w:rFonts w:eastAsia="Calibri"/>
                <w:sz w:val="24"/>
                <w:szCs w:val="24"/>
              </w:rPr>
              <w:t>Комбинированный урок.</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27</w:t>
            </w:r>
          </w:p>
        </w:tc>
        <w:tc>
          <w:tcPr>
            <w:tcW w:w="12616"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rPr>
                <w:rFonts w:eastAsia="Calibri"/>
                <w:sz w:val="24"/>
                <w:szCs w:val="24"/>
              </w:rPr>
            </w:pPr>
            <w:r w:rsidRPr="00623BBF">
              <w:rPr>
                <w:rFonts w:eastAsia="Calibri"/>
                <w:sz w:val="24"/>
                <w:szCs w:val="24"/>
              </w:rPr>
              <w:t>Волшебная палочка дирижера. Образы борьбы и победы в искусстве.</w:t>
            </w:r>
          </w:p>
          <w:p w:rsidR="00187825" w:rsidRPr="00623BBF" w:rsidRDefault="00187825" w:rsidP="00187825">
            <w:pPr>
              <w:rPr>
                <w:rFonts w:eastAsia="Calibri"/>
                <w:sz w:val="24"/>
                <w:szCs w:val="24"/>
              </w:rPr>
            </w:pPr>
            <w:r w:rsidRPr="00623BBF">
              <w:rPr>
                <w:rFonts w:eastAsia="Calibri"/>
                <w:sz w:val="24"/>
                <w:szCs w:val="24"/>
              </w:rPr>
              <w:t>Комбинированный урок.</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28</w:t>
            </w:r>
          </w:p>
        </w:tc>
        <w:tc>
          <w:tcPr>
            <w:tcW w:w="12616"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rPr>
                <w:rFonts w:eastAsia="Calibri"/>
                <w:sz w:val="24"/>
                <w:szCs w:val="24"/>
              </w:rPr>
            </w:pPr>
            <w:r w:rsidRPr="00623BBF">
              <w:rPr>
                <w:rFonts w:eastAsia="Calibri"/>
                <w:sz w:val="24"/>
                <w:szCs w:val="24"/>
              </w:rPr>
              <w:t>Застывшая музыка.</w:t>
            </w:r>
          </w:p>
          <w:p w:rsidR="00187825" w:rsidRPr="00623BBF" w:rsidRDefault="00187825" w:rsidP="00187825">
            <w:pPr>
              <w:rPr>
                <w:rFonts w:eastAsia="Calibri"/>
                <w:sz w:val="24"/>
                <w:szCs w:val="24"/>
              </w:rPr>
            </w:pPr>
            <w:r w:rsidRPr="00623BBF">
              <w:rPr>
                <w:rFonts w:eastAsia="Calibri"/>
                <w:sz w:val="24"/>
                <w:szCs w:val="24"/>
              </w:rPr>
              <w:t>Урок изучения и первичного закрепления новых знаний.</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29</w:t>
            </w:r>
          </w:p>
        </w:tc>
        <w:tc>
          <w:tcPr>
            <w:tcW w:w="12616"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r w:rsidRPr="00623BBF">
              <w:rPr>
                <w:rFonts w:eastAsia="Calibri"/>
                <w:sz w:val="24"/>
                <w:szCs w:val="24"/>
              </w:rPr>
              <w:t xml:space="preserve">Полифония в музыке и живописи. </w:t>
            </w:r>
          </w:p>
          <w:p w:rsidR="00187825" w:rsidRPr="00623BBF" w:rsidRDefault="00187825" w:rsidP="00187825">
            <w:pPr>
              <w:rPr>
                <w:rFonts w:eastAsia="Calibri"/>
                <w:sz w:val="24"/>
                <w:szCs w:val="24"/>
              </w:rPr>
            </w:pPr>
            <w:r w:rsidRPr="00623BBF">
              <w:rPr>
                <w:rFonts w:eastAsia="Calibri"/>
                <w:sz w:val="24"/>
                <w:szCs w:val="24"/>
              </w:rPr>
              <w:t>Урок обобщения и систематизации знаний.</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30</w:t>
            </w:r>
          </w:p>
        </w:tc>
        <w:tc>
          <w:tcPr>
            <w:tcW w:w="12616"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rPr>
                <w:rFonts w:eastAsia="Calibri"/>
                <w:sz w:val="24"/>
                <w:szCs w:val="24"/>
              </w:rPr>
            </w:pPr>
            <w:r w:rsidRPr="00623BBF">
              <w:rPr>
                <w:rFonts w:eastAsia="Calibri"/>
                <w:sz w:val="24"/>
                <w:szCs w:val="24"/>
              </w:rPr>
              <w:t>Музыка на мольберте.</w:t>
            </w:r>
          </w:p>
          <w:p w:rsidR="00187825" w:rsidRPr="00623BBF" w:rsidRDefault="00187825" w:rsidP="00187825">
            <w:pPr>
              <w:rPr>
                <w:rFonts w:eastAsia="Calibri"/>
                <w:sz w:val="24"/>
                <w:szCs w:val="24"/>
              </w:rPr>
            </w:pPr>
            <w:r w:rsidRPr="00623BBF">
              <w:rPr>
                <w:rFonts w:eastAsia="Calibri"/>
                <w:sz w:val="24"/>
                <w:szCs w:val="24"/>
              </w:rPr>
              <w:t>Комбинированный урок</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31</w:t>
            </w:r>
          </w:p>
        </w:tc>
        <w:tc>
          <w:tcPr>
            <w:tcW w:w="12616"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rPr>
                <w:rFonts w:eastAsia="Calibri"/>
                <w:sz w:val="24"/>
                <w:szCs w:val="24"/>
              </w:rPr>
            </w:pPr>
            <w:r w:rsidRPr="00623BBF">
              <w:rPr>
                <w:rFonts w:eastAsia="Calibri"/>
                <w:sz w:val="24"/>
                <w:szCs w:val="24"/>
              </w:rPr>
              <w:t>Импрессионизм в музыке и живописи.</w:t>
            </w:r>
          </w:p>
          <w:p w:rsidR="00187825" w:rsidRPr="00623BBF" w:rsidRDefault="00187825" w:rsidP="00187825">
            <w:pPr>
              <w:rPr>
                <w:rFonts w:eastAsia="Calibri"/>
                <w:sz w:val="24"/>
                <w:szCs w:val="24"/>
              </w:rPr>
            </w:pPr>
            <w:r w:rsidRPr="00623BBF">
              <w:rPr>
                <w:rFonts w:eastAsia="Calibri"/>
                <w:sz w:val="24"/>
                <w:szCs w:val="24"/>
              </w:rPr>
              <w:t>Урок изучения и первичного закрепления новых знаний.</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32</w:t>
            </w:r>
          </w:p>
        </w:tc>
        <w:tc>
          <w:tcPr>
            <w:tcW w:w="12616"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rPr>
                <w:rFonts w:eastAsia="Calibri"/>
                <w:sz w:val="24"/>
                <w:szCs w:val="24"/>
              </w:rPr>
            </w:pPr>
            <w:r w:rsidRPr="00623BBF">
              <w:rPr>
                <w:rFonts w:eastAsia="Calibri"/>
                <w:sz w:val="24"/>
                <w:szCs w:val="24"/>
              </w:rPr>
              <w:t>О подвигах, о доблести и славе...</w:t>
            </w:r>
          </w:p>
          <w:p w:rsidR="00187825" w:rsidRPr="00623BBF" w:rsidRDefault="00187825" w:rsidP="00187825">
            <w:pPr>
              <w:rPr>
                <w:rFonts w:eastAsia="Calibri"/>
                <w:sz w:val="24"/>
                <w:szCs w:val="24"/>
              </w:rPr>
            </w:pPr>
            <w:r w:rsidRPr="00623BBF">
              <w:rPr>
                <w:rFonts w:eastAsia="Calibri"/>
                <w:sz w:val="24"/>
                <w:szCs w:val="24"/>
              </w:rPr>
              <w:t>Комбинированный урок.</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lastRenderedPageBreak/>
              <w:t>33</w:t>
            </w:r>
          </w:p>
        </w:tc>
        <w:tc>
          <w:tcPr>
            <w:tcW w:w="12616"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rPr>
                <w:rFonts w:eastAsia="Calibri"/>
                <w:sz w:val="24"/>
                <w:szCs w:val="24"/>
              </w:rPr>
            </w:pPr>
            <w:r w:rsidRPr="00623BBF">
              <w:rPr>
                <w:rFonts w:eastAsia="Calibri"/>
                <w:sz w:val="24"/>
                <w:szCs w:val="24"/>
              </w:rPr>
              <w:t>В каждой мимолетности вижу я миры…</w:t>
            </w:r>
          </w:p>
          <w:p w:rsidR="00187825" w:rsidRPr="00623BBF" w:rsidRDefault="00187825" w:rsidP="00187825">
            <w:pPr>
              <w:rPr>
                <w:rFonts w:eastAsia="Calibri"/>
                <w:sz w:val="24"/>
                <w:szCs w:val="24"/>
              </w:rPr>
            </w:pPr>
            <w:r w:rsidRPr="00623BBF">
              <w:rPr>
                <w:rFonts w:eastAsia="Calibri"/>
                <w:sz w:val="24"/>
                <w:szCs w:val="24"/>
              </w:rPr>
              <w:t>Комбинированный урок.</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34</w:t>
            </w:r>
          </w:p>
        </w:tc>
        <w:tc>
          <w:tcPr>
            <w:tcW w:w="12616"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rPr>
                <w:rFonts w:eastAsia="Calibri"/>
                <w:sz w:val="24"/>
                <w:szCs w:val="24"/>
              </w:rPr>
            </w:pPr>
            <w:r w:rsidRPr="00623BBF">
              <w:rPr>
                <w:rFonts w:eastAsia="Calibri"/>
                <w:sz w:val="24"/>
                <w:szCs w:val="24"/>
              </w:rPr>
              <w:t xml:space="preserve">Мир композитора. С веком наравне. </w:t>
            </w:r>
          </w:p>
          <w:p w:rsidR="00187825" w:rsidRPr="00623BBF" w:rsidRDefault="00187825" w:rsidP="00187825">
            <w:pPr>
              <w:rPr>
                <w:rFonts w:eastAsia="Calibri"/>
                <w:sz w:val="24"/>
                <w:szCs w:val="24"/>
              </w:rPr>
            </w:pPr>
            <w:r w:rsidRPr="00623BBF">
              <w:rPr>
                <w:rFonts w:eastAsia="Calibri"/>
                <w:sz w:val="24"/>
                <w:szCs w:val="24"/>
              </w:rPr>
              <w:t>Урок контроля, оценки и коррекции знаний учащихся.</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rPr>
          <w:trHeight w:val="264"/>
        </w:trPr>
        <w:tc>
          <w:tcPr>
            <w:tcW w:w="710"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jc w:val="center"/>
              <w:rPr>
                <w:rFonts w:eastAsia="Calibri"/>
                <w:sz w:val="24"/>
                <w:szCs w:val="24"/>
              </w:rPr>
            </w:pPr>
            <w:r w:rsidRPr="00623BBF">
              <w:rPr>
                <w:rFonts w:eastAsia="Calibri"/>
                <w:sz w:val="24"/>
                <w:szCs w:val="24"/>
              </w:rPr>
              <w:t>35</w:t>
            </w:r>
          </w:p>
        </w:tc>
        <w:tc>
          <w:tcPr>
            <w:tcW w:w="12616"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r w:rsidRPr="00623BBF">
              <w:rPr>
                <w:rFonts w:eastAsia="Calibri"/>
                <w:sz w:val="24"/>
                <w:szCs w:val="24"/>
              </w:rPr>
              <w:t>Урок-концерт.</w:t>
            </w:r>
            <w:r w:rsidRPr="00623BBF">
              <w:rPr>
                <w:sz w:val="24"/>
                <w:szCs w:val="24"/>
              </w:rPr>
              <w:t xml:space="preserve"> Обобщающий урок учебного года</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bl>
    <w:p w:rsidR="004C75F0" w:rsidRPr="00623BBF" w:rsidRDefault="004C75F0" w:rsidP="0002647D">
      <w:pPr>
        <w:jc w:val="both"/>
        <w:rPr>
          <w:sz w:val="24"/>
          <w:szCs w:val="24"/>
        </w:rPr>
      </w:pPr>
    </w:p>
    <w:sectPr w:rsidR="004C75F0" w:rsidRPr="00623BBF" w:rsidSect="005815C7">
      <w:pgSz w:w="16834" w:h="11909" w:orient="landscape"/>
      <w:pgMar w:top="567" w:right="851" w:bottom="567" w:left="85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7564" w:rsidRDefault="00807564" w:rsidP="00723BA7">
      <w:r>
        <w:separator/>
      </w:r>
    </w:p>
  </w:endnote>
  <w:endnote w:type="continuationSeparator" w:id="0">
    <w:p w:rsidR="00807564" w:rsidRDefault="00807564" w:rsidP="00723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7564" w:rsidRDefault="00807564" w:rsidP="00723BA7">
      <w:r>
        <w:separator/>
      </w:r>
    </w:p>
  </w:footnote>
  <w:footnote w:type="continuationSeparator" w:id="0">
    <w:p w:rsidR="00807564" w:rsidRDefault="00807564" w:rsidP="00723B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9EE2988"/>
    <w:lvl w:ilvl="0">
      <w:numFmt w:val="bullet"/>
      <w:lvlText w:val="*"/>
      <w:lvlJc w:val="left"/>
    </w:lvl>
  </w:abstractNum>
  <w:abstractNum w:abstractNumId="1">
    <w:nsid w:val="001C7131"/>
    <w:multiLevelType w:val="hybridMultilevel"/>
    <w:tmpl w:val="C76ACB2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15EA550A"/>
    <w:multiLevelType w:val="hybridMultilevel"/>
    <w:tmpl w:val="5E38EDC2"/>
    <w:lvl w:ilvl="0" w:tplc="0419000B">
      <w:start w:val="1"/>
      <w:numFmt w:val="bullet"/>
      <w:lvlText w:val=""/>
      <w:lvlJc w:val="left"/>
      <w:pPr>
        <w:tabs>
          <w:tab w:val="num" w:pos="851"/>
        </w:tabs>
        <w:ind w:left="0" w:firstLine="720"/>
      </w:pPr>
      <w:rPr>
        <w:rFonts w:ascii="Wingdings" w:hAnsi="Wingding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BCA5239"/>
    <w:multiLevelType w:val="hybridMultilevel"/>
    <w:tmpl w:val="53DC875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1BFA7A46"/>
    <w:multiLevelType w:val="hybridMultilevel"/>
    <w:tmpl w:val="548CEC3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87958F3"/>
    <w:multiLevelType w:val="hybridMultilevel"/>
    <w:tmpl w:val="443E5180"/>
    <w:lvl w:ilvl="0" w:tplc="0419000B">
      <w:start w:val="1"/>
      <w:numFmt w:val="bullet"/>
      <w:lvlText w:val=""/>
      <w:lvlJc w:val="left"/>
      <w:pPr>
        <w:tabs>
          <w:tab w:val="num" w:pos="851"/>
        </w:tabs>
        <w:ind w:left="0" w:firstLine="720"/>
      </w:pPr>
      <w:rPr>
        <w:rFonts w:ascii="Wingdings" w:hAnsi="Wingding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D9544BC"/>
    <w:multiLevelType w:val="hybridMultilevel"/>
    <w:tmpl w:val="29C27196"/>
    <w:lvl w:ilvl="0" w:tplc="0419000B">
      <w:start w:val="1"/>
      <w:numFmt w:val="bullet"/>
      <w:lvlText w:val=""/>
      <w:lvlJc w:val="left"/>
      <w:pPr>
        <w:tabs>
          <w:tab w:val="num" w:pos="851"/>
        </w:tabs>
        <w:ind w:left="0" w:firstLine="720"/>
      </w:pPr>
      <w:rPr>
        <w:rFonts w:ascii="Wingdings" w:hAnsi="Wingding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08A4B32"/>
    <w:multiLevelType w:val="hybridMultilevel"/>
    <w:tmpl w:val="013CC4F8"/>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646A0EBF"/>
    <w:multiLevelType w:val="hybridMultilevel"/>
    <w:tmpl w:val="C28C0A1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6ACF4E3E"/>
    <w:multiLevelType w:val="hybridMultilevel"/>
    <w:tmpl w:val="E2B84F0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1231945"/>
    <w:multiLevelType w:val="hybridMultilevel"/>
    <w:tmpl w:val="4F9ED98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6F7441C"/>
    <w:multiLevelType w:val="hybridMultilevel"/>
    <w:tmpl w:val="58FE9DA2"/>
    <w:lvl w:ilvl="0" w:tplc="0419000B">
      <w:start w:val="1"/>
      <w:numFmt w:val="bullet"/>
      <w:lvlText w:val=""/>
      <w:lvlJc w:val="left"/>
      <w:pPr>
        <w:tabs>
          <w:tab w:val="num" w:pos="851"/>
        </w:tabs>
        <w:ind w:left="0" w:firstLine="720"/>
      </w:pPr>
      <w:rPr>
        <w:rFonts w:ascii="Wingdings" w:hAnsi="Wingding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79F4F8E"/>
    <w:multiLevelType w:val="hybridMultilevel"/>
    <w:tmpl w:val="9EB2A4D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CBE5C1F"/>
    <w:multiLevelType w:val="hybridMultilevel"/>
    <w:tmpl w:val="D64A5A7A"/>
    <w:lvl w:ilvl="0" w:tplc="0419000B">
      <w:start w:val="1"/>
      <w:numFmt w:val="bullet"/>
      <w:lvlText w:val=""/>
      <w:lvlJc w:val="left"/>
      <w:pPr>
        <w:tabs>
          <w:tab w:val="num" w:pos="851"/>
        </w:tabs>
        <w:ind w:left="0" w:firstLine="720"/>
      </w:pPr>
      <w:rPr>
        <w:rFonts w:ascii="Wingdings" w:hAnsi="Wingding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E6C48DD"/>
    <w:multiLevelType w:val="hybridMultilevel"/>
    <w:tmpl w:val="F9364E5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3">
    <w:abstractNumId w:val="7"/>
  </w:num>
  <w:num w:numId="4">
    <w:abstractNumId w:val="12"/>
  </w:num>
  <w:num w:numId="5">
    <w:abstractNumId w:val="10"/>
  </w:num>
  <w:num w:numId="6">
    <w:abstractNumId w:val="2"/>
  </w:num>
  <w:num w:numId="7">
    <w:abstractNumId w:val="11"/>
  </w:num>
  <w:num w:numId="8">
    <w:abstractNumId w:val="9"/>
  </w:num>
  <w:num w:numId="9">
    <w:abstractNumId w:val="5"/>
  </w:num>
  <w:num w:numId="10">
    <w:abstractNumId w:val="6"/>
  </w:num>
  <w:num w:numId="11">
    <w:abstractNumId w:val="14"/>
  </w:num>
  <w:num w:numId="12">
    <w:abstractNumId w:val="4"/>
  </w:num>
  <w:num w:numId="13">
    <w:abstractNumId w:val="13"/>
  </w:num>
  <w:num w:numId="14">
    <w:abstractNumId w:val="3"/>
  </w:num>
  <w:num w:numId="15">
    <w:abstractNumId w:val="1"/>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034F8"/>
    <w:rsid w:val="0002647D"/>
    <w:rsid w:val="00026CC2"/>
    <w:rsid w:val="00030BEA"/>
    <w:rsid w:val="00035673"/>
    <w:rsid w:val="00085461"/>
    <w:rsid w:val="00090BBE"/>
    <w:rsid w:val="000A1D04"/>
    <w:rsid w:val="000C64D0"/>
    <w:rsid w:val="00136247"/>
    <w:rsid w:val="00174588"/>
    <w:rsid w:val="00187825"/>
    <w:rsid w:val="001A232A"/>
    <w:rsid w:val="001A23AD"/>
    <w:rsid w:val="001C267C"/>
    <w:rsid w:val="001F3164"/>
    <w:rsid w:val="00265D28"/>
    <w:rsid w:val="00312EB2"/>
    <w:rsid w:val="003430CB"/>
    <w:rsid w:val="003637CC"/>
    <w:rsid w:val="0036506B"/>
    <w:rsid w:val="0038136F"/>
    <w:rsid w:val="003916D9"/>
    <w:rsid w:val="003A0B2E"/>
    <w:rsid w:val="003B7328"/>
    <w:rsid w:val="003C3B90"/>
    <w:rsid w:val="00400231"/>
    <w:rsid w:val="004036E5"/>
    <w:rsid w:val="00405D48"/>
    <w:rsid w:val="004278A9"/>
    <w:rsid w:val="00432142"/>
    <w:rsid w:val="00453997"/>
    <w:rsid w:val="004645FF"/>
    <w:rsid w:val="00470F67"/>
    <w:rsid w:val="00497626"/>
    <w:rsid w:val="004B3F30"/>
    <w:rsid w:val="004C75F0"/>
    <w:rsid w:val="00505243"/>
    <w:rsid w:val="005143F0"/>
    <w:rsid w:val="005146BB"/>
    <w:rsid w:val="005272A1"/>
    <w:rsid w:val="00545D70"/>
    <w:rsid w:val="005815C7"/>
    <w:rsid w:val="00587A4D"/>
    <w:rsid w:val="005D58AF"/>
    <w:rsid w:val="005F22E3"/>
    <w:rsid w:val="005F7BA9"/>
    <w:rsid w:val="00614E3F"/>
    <w:rsid w:val="00623BBF"/>
    <w:rsid w:val="00630BBC"/>
    <w:rsid w:val="00645FD3"/>
    <w:rsid w:val="00651D21"/>
    <w:rsid w:val="0065214A"/>
    <w:rsid w:val="006A08D6"/>
    <w:rsid w:val="006C724B"/>
    <w:rsid w:val="00705E14"/>
    <w:rsid w:val="00723BA7"/>
    <w:rsid w:val="00776ADB"/>
    <w:rsid w:val="00783B90"/>
    <w:rsid w:val="007870DD"/>
    <w:rsid w:val="007C4EAC"/>
    <w:rsid w:val="007F7D0B"/>
    <w:rsid w:val="00802296"/>
    <w:rsid w:val="00807564"/>
    <w:rsid w:val="00830D7A"/>
    <w:rsid w:val="00831780"/>
    <w:rsid w:val="00832751"/>
    <w:rsid w:val="00843918"/>
    <w:rsid w:val="00855B92"/>
    <w:rsid w:val="00887B38"/>
    <w:rsid w:val="008C2C08"/>
    <w:rsid w:val="008E75C7"/>
    <w:rsid w:val="00931EA9"/>
    <w:rsid w:val="009B2BC0"/>
    <w:rsid w:val="00A218BC"/>
    <w:rsid w:val="00A440AC"/>
    <w:rsid w:val="00A71E3E"/>
    <w:rsid w:val="00AC047F"/>
    <w:rsid w:val="00B0001C"/>
    <w:rsid w:val="00B034F8"/>
    <w:rsid w:val="00B03AD5"/>
    <w:rsid w:val="00B114FB"/>
    <w:rsid w:val="00B4187E"/>
    <w:rsid w:val="00B61A8F"/>
    <w:rsid w:val="00B66FFB"/>
    <w:rsid w:val="00B85A2B"/>
    <w:rsid w:val="00BB6FDC"/>
    <w:rsid w:val="00BE4196"/>
    <w:rsid w:val="00C56438"/>
    <w:rsid w:val="00C92FF5"/>
    <w:rsid w:val="00CC51ED"/>
    <w:rsid w:val="00CD59AB"/>
    <w:rsid w:val="00D017AF"/>
    <w:rsid w:val="00D40F2C"/>
    <w:rsid w:val="00D44764"/>
    <w:rsid w:val="00D5335B"/>
    <w:rsid w:val="00D54AA7"/>
    <w:rsid w:val="00DD362E"/>
    <w:rsid w:val="00DE024A"/>
    <w:rsid w:val="00DF1FCE"/>
    <w:rsid w:val="00E2138F"/>
    <w:rsid w:val="00E501C0"/>
    <w:rsid w:val="00E77BDE"/>
    <w:rsid w:val="00EA0CC7"/>
    <w:rsid w:val="00F24C54"/>
    <w:rsid w:val="00F260AC"/>
    <w:rsid w:val="00F51FDD"/>
    <w:rsid w:val="00F52D70"/>
    <w:rsid w:val="00F56A55"/>
    <w:rsid w:val="00F76A43"/>
    <w:rsid w:val="00F779D8"/>
    <w:rsid w:val="00FE4260"/>
    <w:rsid w:val="00FE76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34F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34F8"/>
    <w:pPr>
      <w:widowControl/>
      <w:autoSpaceDE/>
      <w:autoSpaceDN/>
      <w:adjustRightInd/>
      <w:spacing w:after="120"/>
      <w:jc w:val="both"/>
    </w:pPr>
    <w:rPr>
      <w:sz w:val="24"/>
      <w:szCs w:val="24"/>
    </w:rPr>
  </w:style>
  <w:style w:type="character" w:customStyle="1" w:styleId="a4">
    <w:name w:val="Основной текст Знак"/>
    <w:basedOn w:val="a0"/>
    <w:link w:val="a3"/>
    <w:rsid w:val="00B034F8"/>
    <w:rPr>
      <w:rFonts w:ascii="Times New Roman" w:eastAsia="Times New Roman" w:hAnsi="Times New Roman" w:cs="Times New Roman"/>
      <w:sz w:val="24"/>
      <w:szCs w:val="24"/>
      <w:lang w:eastAsia="ru-RU"/>
    </w:rPr>
  </w:style>
  <w:style w:type="paragraph" w:styleId="3">
    <w:name w:val="Body Text Indent 3"/>
    <w:basedOn w:val="a"/>
    <w:link w:val="30"/>
    <w:rsid w:val="00B034F8"/>
    <w:pPr>
      <w:spacing w:after="120"/>
      <w:ind w:left="283"/>
    </w:pPr>
    <w:rPr>
      <w:sz w:val="16"/>
      <w:szCs w:val="16"/>
    </w:rPr>
  </w:style>
  <w:style w:type="character" w:customStyle="1" w:styleId="30">
    <w:name w:val="Основной текст с отступом 3 Знак"/>
    <w:basedOn w:val="a0"/>
    <w:link w:val="3"/>
    <w:rsid w:val="00B034F8"/>
    <w:rPr>
      <w:rFonts w:ascii="Times New Roman" w:eastAsia="Times New Roman" w:hAnsi="Times New Roman" w:cs="Times New Roman"/>
      <w:sz w:val="16"/>
      <w:szCs w:val="16"/>
      <w:lang w:eastAsia="ru-RU"/>
    </w:rPr>
  </w:style>
  <w:style w:type="paragraph" w:styleId="a5">
    <w:name w:val="Normal (Web)"/>
    <w:basedOn w:val="a"/>
    <w:rsid w:val="00B034F8"/>
    <w:pPr>
      <w:widowControl/>
      <w:autoSpaceDE/>
      <w:autoSpaceDN/>
      <w:adjustRightInd/>
      <w:spacing w:before="100" w:beforeAutospacing="1" w:after="100" w:afterAutospacing="1"/>
    </w:pPr>
    <w:rPr>
      <w:rFonts w:ascii="Arial" w:hAnsi="Arial" w:cs="Arial"/>
      <w:color w:val="548798"/>
      <w:sz w:val="18"/>
      <w:szCs w:val="18"/>
    </w:rPr>
  </w:style>
  <w:style w:type="character" w:styleId="a6">
    <w:name w:val="footnote reference"/>
    <w:basedOn w:val="a0"/>
    <w:rsid w:val="00B034F8"/>
  </w:style>
  <w:style w:type="paragraph" w:styleId="a7">
    <w:name w:val="Balloon Text"/>
    <w:basedOn w:val="a"/>
    <w:link w:val="a8"/>
    <w:rsid w:val="00B034F8"/>
    <w:pPr>
      <w:widowControl/>
      <w:autoSpaceDE/>
      <w:autoSpaceDN/>
      <w:adjustRightInd/>
    </w:pPr>
    <w:rPr>
      <w:rFonts w:ascii="Tahoma" w:hAnsi="Tahoma" w:cs="Tahoma"/>
      <w:sz w:val="16"/>
      <w:szCs w:val="16"/>
    </w:rPr>
  </w:style>
  <w:style w:type="character" w:customStyle="1" w:styleId="a8">
    <w:name w:val="Текст выноски Знак"/>
    <w:basedOn w:val="a0"/>
    <w:link w:val="a7"/>
    <w:rsid w:val="00B034F8"/>
    <w:rPr>
      <w:rFonts w:ascii="Tahoma" w:eastAsia="Times New Roman" w:hAnsi="Tahoma" w:cs="Tahoma"/>
      <w:sz w:val="16"/>
      <w:szCs w:val="16"/>
      <w:lang w:eastAsia="ru-RU"/>
    </w:rPr>
  </w:style>
  <w:style w:type="character" w:styleId="a9">
    <w:name w:val="Hyperlink"/>
    <w:rsid w:val="00B034F8"/>
    <w:rPr>
      <w:b/>
      <w:bCs/>
      <w:color w:val="003333"/>
      <w:sz w:val="18"/>
      <w:szCs w:val="18"/>
      <w:u w:val="single"/>
    </w:rPr>
  </w:style>
  <w:style w:type="paragraph" w:styleId="aa">
    <w:name w:val="Body Text Indent"/>
    <w:basedOn w:val="a"/>
    <w:link w:val="ab"/>
    <w:rsid w:val="00B034F8"/>
    <w:pPr>
      <w:widowControl/>
      <w:autoSpaceDE/>
      <w:autoSpaceDN/>
      <w:adjustRightInd/>
      <w:jc w:val="both"/>
    </w:pPr>
    <w:rPr>
      <w:sz w:val="24"/>
      <w:szCs w:val="24"/>
      <w:lang w:eastAsia="en-US"/>
    </w:rPr>
  </w:style>
  <w:style w:type="character" w:customStyle="1" w:styleId="ab">
    <w:name w:val="Основной текст с отступом Знак"/>
    <w:basedOn w:val="a0"/>
    <w:link w:val="aa"/>
    <w:rsid w:val="00B034F8"/>
    <w:rPr>
      <w:rFonts w:ascii="Times New Roman" w:eastAsia="Times New Roman" w:hAnsi="Times New Roman" w:cs="Times New Roman"/>
      <w:sz w:val="24"/>
      <w:szCs w:val="24"/>
    </w:rPr>
  </w:style>
  <w:style w:type="table" w:styleId="ac">
    <w:name w:val="Table Grid"/>
    <w:basedOn w:val="a1"/>
    <w:rsid w:val="0043214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Emphasis"/>
    <w:basedOn w:val="a0"/>
    <w:qFormat/>
    <w:rsid w:val="00614E3F"/>
    <w:rPr>
      <w:i/>
      <w:iCs/>
    </w:rPr>
  </w:style>
  <w:style w:type="paragraph" w:customStyle="1" w:styleId="Style17">
    <w:name w:val="Style17"/>
    <w:basedOn w:val="a"/>
    <w:uiPriority w:val="99"/>
    <w:rsid w:val="00614E3F"/>
    <w:pPr>
      <w:spacing w:line="322" w:lineRule="exact"/>
      <w:ind w:firstLine="562"/>
      <w:jc w:val="both"/>
    </w:pPr>
    <w:rPr>
      <w:sz w:val="24"/>
      <w:szCs w:val="24"/>
    </w:rPr>
  </w:style>
  <w:style w:type="paragraph" w:styleId="ae">
    <w:name w:val="List Paragraph"/>
    <w:basedOn w:val="a"/>
    <w:uiPriority w:val="99"/>
    <w:qFormat/>
    <w:rsid w:val="00F56A55"/>
    <w:pPr>
      <w:ind w:left="720"/>
      <w:contextualSpacing/>
    </w:pPr>
  </w:style>
  <w:style w:type="paragraph" w:styleId="af">
    <w:name w:val="header"/>
    <w:basedOn w:val="a"/>
    <w:link w:val="af0"/>
    <w:uiPriority w:val="99"/>
    <w:unhideWhenUsed/>
    <w:rsid w:val="00723BA7"/>
    <w:pPr>
      <w:tabs>
        <w:tab w:val="center" w:pos="4677"/>
        <w:tab w:val="right" w:pos="9355"/>
      </w:tabs>
    </w:pPr>
  </w:style>
  <w:style w:type="character" w:customStyle="1" w:styleId="af0">
    <w:name w:val="Верхний колонтитул Знак"/>
    <w:basedOn w:val="a0"/>
    <w:link w:val="af"/>
    <w:uiPriority w:val="99"/>
    <w:rsid w:val="00723BA7"/>
    <w:rPr>
      <w:rFonts w:ascii="Times New Roman" w:eastAsia="Times New Roman" w:hAnsi="Times New Roman" w:cs="Times New Roman"/>
      <w:sz w:val="20"/>
      <w:szCs w:val="20"/>
      <w:lang w:eastAsia="ru-RU"/>
    </w:rPr>
  </w:style>
  <w:style w:type="paragraph" w:styleId="af1">
    <w:name w:val="footer"/>
    <w:basedOn w:val="a"/>
    <w:link w:val="af2"/>
    <w:uiPriority w:val="99"/>
    <w:unhideWhenUsed/>
    <w:rsid w:val="00723BA7"/>
    <w:pPr>
      <w:tabs>
        <w:tab w:val="center" w:pos="4677"/>
        <w:tab w:val="right" w:pos="9355"/>
      </w:tabs>
    </w:pPr>
  </w:style>
  <w:style w:type="character" w:customStyle="1" w:styleId="af2">
    <w:name w:val="Нижний колонтитул Знак"/>
    <w:basedOn w:val="a0"/>
    <w:link w:val="af1"/>
    <w:uiPriority w:val="99"/>
    <w:rsid w:val="00723BA7"/>
    <w:rPr>
      <w:rFonts w:ascii="Times New Roman" w:eastAsia="Times New Roman" w:hAnsi="Times New Roman" w:cs="Times New Roman"/>
      <w:sz w:val="20"/>
      <w:szCs w:val="20"/>
      <w:lang w:eastAsia="ru-RU"/>
    </w:rPr>
  </w:style>
  <w:style w:type="paragraph" w:styleId="af3">
    <w:name w:val="No Spacing"/>
    <w:uiPriority w:val="1"/>
    <w:qFormat/>
    <w:rsid w:val="00F260AC"/>
    <w:pPr>
      <w:spacing w:after="0" w:line="240" w:lineRule="auto"/>
    </w:pPr>
    <w:rPr>
      <w:rFonts w:ascii="Times New Roman" w:eastAsia="Times New Roman" w:hAnsi="Times New Roman" w:cs="Times New Roman"/>
      <w:sz w:val="24"/>
      <w:szCs w:val="24"/>
      <w:lang w:eastAsia="ru-RU"/>
    </w:rPr>
  </w:style>
  <w:style w:type="paragraph" w:customStyle="1" w:styleId="1">
    <w:name w:val="Основной текст1"/>
    <w:basedOn w:val="a"/>
    <w:link w:val="Bodytext"/>
    <w:rsid w:val="00F260AC"/>
    <w:pPr>
      <w:widowControl/>
      <w:shd w:val="clear" w:color="auto" w:fill="FFFFFF"/>
      <w:autoSpaceDE/>
      <w:autoSpaceDN/>
      <w:adjustRightInd/>
      <w:spacing w:line="320" w:lineRule="exact"/>
    </w:pPr>
    <w:rPr>
      <w:color w:val="000000"/>
      <w:sz w:val="26"/>
      <w:szCs w:val="26"/>
      <w:lang w:val="ru"/>
    </w:rPr>
  </w:style>
  <w:style w:type="character" w:customStyle="1" w:styleId="highlighthighlightactive">
    <w:name w:val="highlight highlight_active"/>
    <w:basedOn w:val="a0"/>
    <w:rsid w:val="00497626"/>
  </w:style>
  <w:style w:type="character" w:customStyle="1" w:styleId="c3">
    <w:name w:val="c3"/>
    <w:basedOn w:val="a0"/>
    <w:rsid w:val="00B4187E"/>
  </w:style>
  <w:style w:type="character" w:customStyle="1" w:styleId="Bodytext">
    <w:name w:val="Body text_"/>
    <w:link w:val="1"/>
    <w:locked/>
    <w:rsid w:val="00FE764F"/>
    <w:rPr>
      <w:rFonts w:ascii="Times New Roman" w:eastAsia="Times New Roman" w:hAnsi="Times New Roman" w:cs="Times New Roman"/>
      <w:color w:val="000000"/>
      <w:sz w:val="26"/>
      <w:szCs w:val="26"/>
      <w:shd w:val="clear" w:color="auto" w:fill="FFFFFF"/>
      <w:lang w:val="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410548">
      <w:bodyDiv w:val="1"/>
      <w:marLeft w:val="0"/>
      <w:marRight w:val="0"/>
      <w:marTop w:val="0"/>
      <w:marBottom w:val="0"/>
      <w:divBdr>
        <w:top w:val="none" w:sz="0" w:space="0" w:color="auto"/>
        <w:left w:val="none" w:sz="0" w:space="0" w:color="auto"/>
        <w:bottom w:val="none" w:sz="0" w:space="0" w:color="auto"/>
        <w:right w:val="none" w:sz="0" w:space="0" w:color="auto"/>
      </w:divBdr>
    </w:div>
    <w:div w:id="1204758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08D08C-EE52-4563-9C4F-8787FD231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746</TotalTime>
  <Pages>1</Pages>
  <Words>3784</Words>
  <Characters>21569</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Антон</dc:creator>
  <cp:keywords/>
  <dc:description/>
  <cp:lastModifiedBy>Резеда</cp:lastModifiedBy>
  <cp:revision>84</cp:revision>
  <cp:lastPrinted>2017-11-19T18:56:00Z</cp:lastPrinted>
  <dcterms:created xsi:type="dcterms:W3CDTF">2013-09-01T07:39:00Z</dcterms:created>
  <dcterms:modified xsi:type="dcterms:W3CDTF">2019-04-20T18:30:00Z</dcterms:modified>
</cp:coreProperties>
</file>